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0F3" w:rsidRDefault="008C70F3" w:rsidP="008C70F3">
      <w:pPr>
        <w:pStyle w:val="ekvueberschrift1"/>
      </w:pPr>
      <w:bookmarkStart w:id="0" w:name="_GoBack"/>
      <w:bookmarkEnd w:id="0"/>
      <w:r>
        <w:t>Das Gelernte aus der 9. Klasse anwenden und überprüfen:</w:t>
      </w:r>
    </w:p>
    <w:p w:rsidR="008C70F3" w:rsidRPr="008D5700" w:rsidRDefault="008C70F3" w:rsidP="008C70F3">
      <w:pPr>
        <w:pStyle w:val="ekvueberschrift1"/>
        <w:rPr>
          <w:b w:val="0"/>
        </w:rPr>
      </w:pPr>
      <w:r w:rsidRPr="00F720FD">
        <w:t>Dramenszenen untersuchen und deuten</w:t>
      </w:r>
    </w:p>
    <w:p w:rsidR="008C70F3" w:rsidRPr="00135036" w:rsidRDefault="008C70F3" w:rsidP="008C70F3">
      <w:pPr>
        <w:pStyle w:val="ekvaufgabe"/>
        <w:spacing w:after="240"/>
        <w:rPr>
          <w:color w:val="000000"/>
        </w:rPr>
      </w:pPr>
      <w:r w:rsidRPr="00661770">
        <w:rPr>
          <w:rStyle w:val="ekvaufgabenzahlZchn"/>
        </w:rPr>
        <w:t xml:space="preserve"> 1 </w:t>
      </w:r>
      <w:r>
        <w:tab/>
      </w:r>
      <w:proofErr w:type="gramStart"/>
      <w:r w:rsidRPr="00F720FD">
        <w:t>Setzt</w:t>
      </w:r>
      <w:proofErr w:type="gramEnd"/>
      <w:r w:rsidRPr="00F720FD">
        <w:t xml:space="preserve"> die folgenden Begriffe richtig ein.</w:t>
      </w:r>
    </w:p>
    <w:p w:rsidR="006E727B" w:rsidRDefault="006E727B" w:rsidP="00020125">
      <w:pPr>
        <w:pStyle w:val="ekvfremdtextfett"/>
      </w:pPr>
      <w:r w:rsidRPr="007720E0">
        <w:t>Drama</w:t>
      </w:r>
      <w:r>
        <w:tab/>
      </w:r>
      <w:r w:rsidR="00020125">
        <w:t>Regieanweisung</w:t>
      </w:r>
      <w:r w:rsidR="00020125">
        <w:tab/>
        <w:t>Requisit</w:t>
      </w:r>
      <w:r w:rsidR="00020125">
        <w:tab/>
        <w:t>Monolog</w:t>
      </w:r>
      <w:r w:rsidR="00020125">
        <w:tab/>
        <w:t>Akt</w:t>
      </w:r>
      <w:r w:rsidR="00020125">
        <w:tab/>
      </w:r>
      <w:r w:rsidR="00020125">
        <w:br/>
      </w:r>
      <w:r w:rsidR="00020125">
        <w:br/>
      </w:r>
      <w:r w:rsidR="00020125">
        <w:tab/>
      </w:r>
      <w:r w:rsidR="00020125">
        <w:rPr>
          <w:lang w:val="de-DE"/>
        </w:rPr>
        <w:t xml:space="preserve">      </w:t>
      </w:r>
      <w:r w:rsidR="00020125">
        <w:t>Rolle</w:t>
      </w:r>
      <w:r w:rsidR="00020125">
        <w:tab/>
      </w:r>
      <w:r w:rsidR="00020125">
        <w:rPr>
          <w:lang w:val="de-DE"/>
        </w:rPr>
        <w:t xml:space="preserve">     </w:t>
      </w:r>
      <w:r w:rsidR="00020125">
        <w:t xml:space="preserve">Peripetie </w:t>
      </w:r>
      <w:r w:rsidR="00020125">
        <w:tab/>
      </w:r>
      <w:r w:rsidR="00020125">
        <w:rPr>
          <w:lang w:val="de-DE"/>
        </w:rPr>
        <w:t xml:space="preserve">       </w:t>
      </w:r>
      <w:r w:rsidR="00020125">
        <w:t>Erregendes Moment</w:t>
      </w:r>
    </w:p>
    <w:p w:rsidR="008C70F3" w:rsidRDefault="008C70F3" w:rsidP="008C70F3">
      <w:pPr>
        <w:pStyle w:val="ekvaufgabetexttimeshalbezeile"/>
        <w:rPr>
          <w:lang w:val="de-DE"/>
        </w:rPr>
      </w:pPr>
    </w:p>
    <w:p w:rsidR="00020125" w:rsidRDefault="00020125" w:rsidP="008C70F3">
      <w:pPr>
        <w:pStyle w:val="ekvaufgabetexttimeshalbezeile"/>
        <w:rPr>
          <w:lang w:val="de-DE"/>
        </w:rPr>
      </w:pPr>
    </w:p>
    <w:p w:rsidR="00020125" w:rsidRPr="00020125" w:rsidRDefault="00020125" w:rsidP="008C70F3">
      <w:pPr>
        <w:pStyle w:val="ekvaufgabetexttimeshalbezeile"/>
        <w:rPr>
          <w:lang w:val="de-DE"/>
        </w:rPr>
      </w:pPr>
    </w:p>
    <w:p w:rsidR="008C70F3" w:rsidRDefault="008C70F3" w:rsidP="008C70F3">
      <w:pPr>
        <w:pStyle w:val="ekvaufgabetextaufzaehlung"/>
        <w:spacing w:after="0"/>
      </w:pPr>
      <w:r>
        <w:t>eine der drei Grundformen der Dichtung; Die Texte sind in Dialogform verfasst und in der Regel für eine Theateraufführung vorgesehen.</w:t>
      </w:r>
    </w:p>
    <w:tbl>
      <w:tblPr>
        <w:tblW w:w="9072" w:type="dxa"/>
        <w:tblInd w:w="454"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8C70F3" w:rsidRPr="00C55E55">
        <w:trPr>
          <w:cantSplit/>
          <w:trHeight w:val="482"/>
        </w:trPr>
        <w:tc>
          <w:tcPr>
            <w:tcW w:w="9072" w:type="dxa"/>
          </w:tcPr>
          <w:p w:rsidR="008C70F3" w:rsidRPr="00C55E55" w:rsidRDefault="008C70F3" w:rsidP="008C70F3">
            <w:pPr>
              <w:pStyle w:val="ekvaufgabetextaufzaehlung"/>
              <w:numPr>
                <w:ilvl w:val="0"/>
                <w:numId w:val="0"/>
              </w:numPr>
              <w:spacing w:after="0"/>
              <w:ind w:left="709"/>
            </w:pPr>
          </w:p>
        </w:tc>
      </w:tr>
    </w:tbl>
    <w:p w:rsidR="008C70F3" w:rsidRPr="00170634" w:rsidRDefault="008C70F3" w:rsidP="008C70F3">
      <w:pPr>
        <w:pStyle w:val="ekvaufgabe"/>
        <w:spacing w:before="0"/>
        <w:rPr>
          <w:rStyle w:val="ekvaufgabenzahlZchn"/>
          <w:b w:val="0"/>
          <w:color w:val="auto"/>
          <w:shd w:val="clear" w:color="auto" w:fill="auto"/>
        </w:rPr>
      </w:pPr>
    </w:p>
    <w:p w:rsidR="008C70F3" w:rsidRDefault="008C70F3" w:rsidP="008C70F3">
      <w:pPr>
        <w:pStyle w:val="ekvaufgabetextaufzaehlung"/>
        <w:spacing w:after="0"/>
      </w:pPr>
      <w:r>
        <w:t>Gestalt oder Figur, die ein/</w:t>
      </w:r>
      <w:r w:rsidR="008319A1">
        <w:t>-</w:t>
      </w:r>
      <w:r>
        <w:t>e Schauspieler/in auf der Bühne verkörpert</w:t>
      </w:r>
    </w:p>
    <w:tbl>
      <w:tblPr>
        <w:tblW w:w="9072" w:type="dxa"/>
        <w:tblInd w:w="454"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8C70F3" w:rsidRPr="00C55E55">
        <w:trPr>
          <w:cantSplit/>
          <w:trHeight w:val="482"/>
        </w:trPr>
        <w:tc>
          <w:tcPr>
            <w:tcW w:w="9072" w:type="dxa"/>
          </w:tcPr>
          <w:p w:rsidR="008C70F3" w:rsidRPr="00C55E55" w:rsidRDefault="008C70F3" w:rsidP="008C70F3">
            <w:pPr>
              <w:pStyle w:val="ekvaufgabetextaufzaehlung"/>
              <w:numPr>
                <w:ilvl w:val="0"/>
                <w:numId w:val="0"/>
              </w:numPr>
              <w:spacing w:after="0"/>
              <w:ind w:left="709"/>
            </w:pPr>
          </w:p>
        </w:tc>
      </w:tr>
    </w:tbl>
    <w:p w:rsidR="008C70F3" w:rsidRPr="00170634" w:rsidRDefault="008C70F3" w:rsidP="008C70F3">
      <w:pPr>
        <w:pStyle w:val="ekvaufgabe"/>
        <w:spacing w:before="0"/>
        <w:rPr>
          <w:rStyle w:val="ekvaufgabenzahlZchn"/>
          <w:b w:val="0"/>
          <w:color w:val="auto"/>
          <w:shd w:val="clear" w:color="auto" w:fill="auto"/>
        </w:rPr>
      </w:pPr>
    </w:p>
    <w:p w:rsidR="008C70F3" w:rsidRDefault="008C70F3" w:rsidP="008C70F3">
      <w:pPr>
        <w:pStyle w:val="ekvaufgabetextaufzaehlung"/>
        <w:spacing w:after="0"/>
      </w:pPr>
      <w:r>
        <w:t>Selbstgespräch einer Figur, in der sie zum Beispiel ihre Gefühle und Gedanken schildert</w:t>
      </w:r>
    </w:p>
    <w:tbl>
      <w:tblPr>
        <w:tblW w:w="9072" w:type="dxa"/>
        <w:tblInd w:w="454"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8C70F3" w:rsidRPr="00C55E55">
        <w:trPr>
          <w:cantSplit/>
          <w:trHeight w:val="482"/>
        </w:trPr>
        <w:tc>
          <w:tcPr>
            <w:tcW w:w="9072" w:type="dxa"/>
          </w:tcPr>
          <w:p w:rsidR="008C70F3" w:rsidRPr="00C55E55" w:rsidRDefault="008C70F3" w:rsidP="008C70F3">
            <w:pPr>
              <w:pStyle w:val="ekvaufgabetextaufzaehlung"/>
              <w:numPr>
                <w:ilvl w:val="0"/>
                <w:numId w:val="0"/>
              </w:numPr>
              <w:spacing w:after="0"/>
              <w:ind w:left="709"/>
            </w:pPr>
          </w:p>
        </w:tc>
      </w:tr>
    </w:tbl>
    <w:p w:rsidR="008C70F3" w:rsidRPr="00170634" w:rsidRDefault="008C70F3" w:rsidP="008C70F3">
      <w:pPr>
        <w:pStyle w:val="ekvaufgabe"/>
        <w:spacing w:before="0"/>
        <w:rPr>
          <w:rStyle w:val="ekvaufgabenzahlZchn"/>
          <w:b w:val="0"/>
          <w:color w:val="auto"/>
          <w:shd w:val="clear" w:color="auto" w:fill="auto"/>
        </w:rPr>
      </w:pPr>
    </w:p>
    <w:p w:rsidR="008C70F3" w:rsidRDefault="008C70F3" w:rsidP="008C70F3">
      <w:pPr>
        <w:pStyle w:val="ekvaufgabetextaufzaehlung"/>
        <w:spacing w:after="0"/>
      </w:pPr>
      <w:r>
        <w:t>in sich geschlossener Großabschnitt eines Dramas, der mit dem Aufziehen des Vorhangs beginnt und mit dem Zuziehen endet</w:t>
      </w:r>
    </w:p>
    <w:tbl>
      <w:tblPr>
        <w:tblW w:w="9072" w:type="dxa"/>
        <w:tblInd w:w="454"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8C70F3" w:rsidRPr="00C55E55">
        <w:trPr>
          <w:cantSplit/>
          <w:trHeight w:val="482"/>
        </w:trPr>
        <w:tc>
          <w:tcPr>
            <w:tcW w:w="9072" w:type="dxa"/>
          </w:tcPr>
          <w:p w:rsidR="008C70F3" w:rsidRPr="00C55E55" w:rsidRDefault="008C70F3" w:rsidP="008C70F3">
            <w:pPr>
              <w:pStyle w:val="ekvaufgabetextaufzaehlung"/>
              <w:numPr>
                <w:ilvl w:val="0"/>
                <w:numId w:val="0"/>
              </w:numPr>
              <w:spacing w:after="0"/>
              <w:ind w:left="709"/>
            </w:pPr>
          </w:p>
        </w:tc>
      </w:tr>
    </w:tbl>
    <w:p w:rsidR="008C70F3" w:rsidRPr="00170634" w:rsidRDefault="008C70F3" w:rsidP="008C70F3">
      <w:pPr>
        <w:pStyle w:val="ekvaufgabe"/>
        <w:spacing w:before="0"/>
        <w:rPr>
          <w:rStyle w:val="ekvaufgabenzahlZchn"/>
          <w:b w:val="0"/>
          <w:color w:val="auto"/>
          <w:shd w:val="clear" w:color="auto" w:fill="auto"/>
        </w:rPr>
      </w:pPr>
    </w:p>
    <w:p w:rsidR="008C70F3" w:rsidRDefault="008C70F3" w:rsidP="008C70F3">
      <w:pPr>
        <w:pStyle w:val="ekvaufgabetextaufzaehlung"/>
        <w:spacing w:after="0"/>
      </w:pPr>
      <w:r>
        <w:t>Sie kann die Figur charakterisieren, eine wichtige Bedeutung für den Ablauf der Handlung haben und dient der Ausstattung von Szenen in Theateraufführungen.</w:t>
      </w:r>
    </w:p>
    <w:tbl>
      <w:tblPr>
        <w:tblW w:w="9072" w:type="dxa"/>
        <w:tblInd w:w="454"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8C70F3" w:rsidRPr="00C55E55">
        <w:trPr>
          <w:cantSplit/>
          <w:trHeight w:val="482"/>
        </w:trPr>
        <w:tc>
          <w:tcPr>
            <w:tcW w:w="9072" w:type="dxa"/>
          </w:tcPr>
          <w:p w:rsidR="008C70F3" w:rsidRPr="00C55E55" w:rsidRDefault="008C70F3" w:rsidP="008C70F3">
            <w:pPr>
              <w:pStyle w:val="ekvaufgabetextaufzaehlung"/>
              <w:numPr>
                <w:ilvl w:val="0"/>
                <w:numId w:val="0"/>
              </w:numPr>
              <w:spacing w:after="0"/>
              <w:ind w:left="709"/>
            </w:pPr>
          </w:p>
        </w:tc>
      </w:tr>
    </w:tbl>
    <w:p w:rsidR="008C70F3" w:rsidRPr="00170634" w:rsidRDefault="008C70F3" w:rsidP="008C70F3">
      <w:pPr>
        <w:pStyle w:val="ekvaufgabe"/>
        <w:spacing w:before="0"/>
        <w:rPr>
          <w:rStyle w:val="ekvaufgabenzahlZchn"/>
          <w:b w:val="0"/>
          <w:color w:val="auto"/>
          <w:shd w:val="clear" w:color="auto" w:fill="auto"/>
        </w:rPr>
      </w:pPr>
    </w:p>
    <w:p w:rsidR="008C70F3" w:rsidRDefault="008C70F3" w:rsidP="008C70F3">
      <w:pPr>
        <w:pStyle w:val="ekvaufgabetextaufzaehlung"/>
        <w:spacing w:after="0"/>
      </w:pPr>
      <w:r>
        <w:t>Hinweis für Regisseure oder Schauspieler, wie eine bestimmte Szene gespielt werden soll</w:t>
      </w:r>
    </w:p>
    <w:tbl>
      <w:tblPr>
        <w:tblW w:w="9072" w:type="dxa"/>
        <w:tblInd w:w="454"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8C70F3" w:rsidRPr="00C55E55">
        <w:trPr>
          <w:cantSplit/>
          <w:trHeight w:val="482"/>
        </w:trPr>
        <w:tc>
          <w:tcPr>
            <w:tcW w:w="9072" w:type="dxa"/>
          </w:tcPr>
          <w:p w:rsidR="008C70F3" w:rsidRPr="00C55E55" w:rsidRDefault="008C70F3" w:rsidP="008C70F3">
            <w:pPr>
              <w:pStyle w:val="ekvaufgabetextaufzaehlung"/>
              <w:numPr>
                <w:ilvl w:val="0"/>
                <w:numId w:val="0"/>
              </w:numPr>
              <w:spacing w:after="0"/>
              <w:ind w:left="709"/>
            </w:pPr>
          </w:p>
        </w:tc>
      </w:tr>
    </w:tbl>
    <w:p w:rsidR="008C70F3" w:rsidRPr="00170634" w:rsidRDefault="008C70F3" w:rsidP="008C70F3">
      <w:pPr>
        <w:pStyle w:val="ekvaufgabe"/>
        <w:spacing w:before="0"/>
        <w:rPr>
          <w:rStyle w:val="ekvaufgabenzahlZchn"/>
          <w:b w:val="0"/>
          <w:color w:val="auto"/>
          <w:shd w:val="clear" w:color="auto" w:fill="auto"/>
        </w:rPr>
      </w:pPr>
    </w:p>
    <w:p w:rsidR="008C70F3" w:rsidRDefault="008C70F3" w:rsidP="008C70F3">
      <w:pPr>
        <w:pStyle w:val="ekvaufgabetextaufzaehlung"/>
        <w:spacing w:after="0"/>
      </w:pPr>
      <w:r>
        <w:t>Bestandteil der Exposition, der den Konflikt deutlich hervortreten lässt und die Handlung in Gang setzt bzw. beschleunigt</w:t>
      </w:r>
    </w:p>
    <w:tbl>
      <w:tblPr>
        <w:tblW w:w="9072" w:type="dxa"/>
        <w:tblInd w:w="454"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8C70F3" w:rsidRPr="00C55E55">
        <w:trPr>
          <w:cantSplit/>
          <w:trHeight w:val="482"/>
        </w:trPr>
        <w:tc>
          <w:tcPr>
            <w:tcW w:w="9072" w:type="dxa"/>
          </w:tcPr>
          <w:p w:rsidR="008C70F3" w:rsidRPr="00C55E55" w:rsidRDefault="008C70F3" w:rsidP="008C70F3">
            <w:pPr>
              <w:pStyle w:val="ekvaufgabetextaufzaehlung"/>
              <w:numPr>
                <w:ilvl w:val="0"/>
                <w:numId w:val="0"/>
              </w:numPr>
              <w:spacing w:after="0"/>
              <w:ind w:left="709"/>
            </w:pPr>
          </w:p>
        </w:tc>
      </w:tr>
    </w:tbl>
    <w:p w:rsidR="008C70F3" w:rsidRPr="00170634" w:rsidRDefault="008C70F3" w:rsidP="008C70F3">
      <w:pPr>
        <w:pStyle w:val="ekvaufgabe"/>
        <w:spacing w:before="0"/>
        <w:rPr>
          <w:rStyle w:val="ekvaufgabenzahlZchn"/>
          <w:b w:val="0"/>
          <w:color w:val="auto"/>
          <w:shd w:val="clear" w:color="auto" w:fill="auto"/>
        </w:rPr>
      </w:pPr>
    </w:p>
    <w:p w:rsidR="008C70F3" w:rsidRDefault="008C70F3" w:rsidP="008C70F3">
      <w:pPr>
        <w:pStyle w:val="ekvaufgabetextaufzaehlung"/>
        <w:spacing w:after="0"/>
      </w:pPr>
      <w:r>
        <w:t>Umschwung, Wendung im Drama</w:t>
      </w:r>
    </w:p>
    <w:tbl>
      <w:tblPr>
        <w:tblW w:w="9072" w:type="dxa"/>
        <w:tblInd w:w="454"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8C70F3" w:rsidRPr="00C55E55">
        <w:trPr>
          <w:cantSplit/>
          <w:trHeight w:val="482"/>
        </w:trPr>
        <w:tc>
          <w:tcPr>
            <w:tcW w:w="9072" w:type="dxa"/>
          </w:tcPr>
          <w:p w:rsidR="008C70F3" w:rsidRPr="00C55E55" w:rsidRDefault="008C70F3" w:rsidP="008C70F3">
            <w:pPr>
              <w:pStyle w:val="ekvaufgabetextaufzaehlung"/>
              <w:numPr>
                <w:ilvl w:val="0"/>
                <w:numId w:val="0"/>
              </w:numPr>
              <w:ind w:left="709"/>
            </w:pPr>
          </w:p>
        </w:tc>
      </w:tr>
    </w:tbl>
    <w:p w:rsidR="008C70F3" w:rsidRDefault="008C70F3" w:rsidP="008C70F3">
      <w:pPr>
        <w:pStyle w:val="ekvaufgabe"/>
        <w:spacing w:before="0"/>
        <w:rPr>
          <w:rStyle w:val="ekvaufgabenzahlZchn"/>
          <w:b w:val="0"/>
          <w:color w:val="auto"/>
          <w:shd w:val="clear" w:color="auto" w:fill="auto"/>
        </w:rPr>
      </w:pPr>
    </w:p>
    <w:p w:rsidR="008C70F3" w:rsidRDefault="008C70F3" w:rsidP="008C70F3">
      <w:pPr>
        <w:pStyle w:val="ekvaufgabe"/>
        <w:spacing w:before="0"/>
        <w:rPr>
          <w:rStyle w:val="ekvaufgabenzahlZchn"/>
          <w:b w:val="0"/>
          <w:color w:val="auto"/>
          <w:shd w:val="clear" w:color="auto" w:fill="auto"/>
        </w:rPr>
      </w:pPr>
    </w:p>
    <w:p w:rsidR="008C70F3" w:rsidRDefault="008C70F3" w:rsidP="008C70F3">
      <w:pPr>
        <w:pStyle w:val="ekvaufgabe"/>
        <w:spacing w:before="0"/>
        <w:rPr>
          <w:rStyle w:val="ekvaufgabenzahlZchn"/>
          <w:b w:val="0"/>
          <w:color w:val="auto"/>
          <w:shd w:val="clear" w:color="auto" w:fill="auto"/>
        </w:rPr>
      </w:pPr>
    </w:p>
    <w:p w:rsidR="008C70F3" w:rsidRDefault="008C70F3" w:rsidP="008C70F3">
      <w:pPr>
        <w:pStyle w:val="ekvaufgabe"/>
        <w:spacing w:before="0"/>
        <w:rPr>
          <w:rStyle w:val="ekvaufgabenzahlZchn"/>
          <w:b w:val="0"/>
          <w:color w:val="auto"/>
          <w:shd w:val="clear" w:color="auto" w:fill="auto"/>
        </w:rPr>
      </w:pPr>
    </w:p>
    <w:p w:rsidR="008C70F3" w:rsidRDefault="008C70F3" w:rsidP="008C70F3">
      <w:pPr>
        <w:pStyle w:val="ekvaufgabe"/>
        <w:spacing w:before="0"/>
        <w:rPr>
          <w:rStyle w:val="ekvaufgabenzahlZchn"/>
          <w:b w:val="0"/>
          <w:color w:val="auto"/>
          <w:shd w:val="clear" w:color="auto" w:fill="auto"/>
        </w:rPr>
      </w:pPr>
    </w:p>
    <w:p w:rsidR="008C70F3" w:rsidRDefault="008C70F3" w:rsidP="008C70F3">
      <w:pPr>
        <w:pStyle w:val="ekvaufgabe"/>
        <w:spacing w:before="0"/>
        <w:rPr>
          <w:rStyle w:val="ekvaufgabenzahlZchn"/>
          <w:b w:val="0"/>
          <w:color w:val="auto"/>
          <w:shd w:val="clear" w:color="auto" w:fill="auto"/>
        </w:rPr>
      </w:pPr>
    </w:p>
    <w:p w:rsidR="008C70F3" w:rsidRPr="00170634" w:rsidRDefault="008C70F3" w:rsidP="008C70F3">
      <w:pPr>
        <w:pStyle w:val="ekvaufgabe"/>
        <w:spacing w:before="0"/>
        <w:rPr>
          <w:rStyle w:val="ekvaufgabenzahlZchn"/>
          <w:b w:val="0"/>
          <w:color w:val="auto"/>
          <w:shd w:val="clear" w:color="auto" w:fill="auto"/>
        </w:rPr>
      </w:pPr>
    </w:p>
    <w:p w:rsidR="008C70F3" w:rsidRDefault="008C70F3" w:rsidP="008C70F3">
      <w:pPr>
        <w:pStyle w:val="ekvaufgabe"/>
        <w:rPr>
          <w:rFonts w:cs="Arial"/>
        </w:rPr>
      </w:pPr>
      <w:r>
        <w:rPr>
          <w:rStyle w:val="ekvaufgabenzahlZchn"/>
        </w:rPr>
        <w:lastRenderedPageBreak/>
        <w:t xml:space="preserve"> 2</w:t>
      </w:r>
      <w:r w:rsidRPr="00661770">
        <w:rPr>
          <w:rStyle w:val="ekvaufgabenzahlZchn"/>
        </w:rPr>
        <w:t xml:space="preserve"> </w:t>
      </w:r>
      <w:r>
        <w:tab/>
      </w:r>
      <w:proofErr w:type="gramStart"/>
      <w:r w:rsidRPr="00F720FD">
        <w:rPr>
          <w:rFonts w:cs="Arial"/>
        </w:rPr>
        <w:t>Schreibt</w:t>
      </w:r>
      <w:proofErr w:type="gramEnd"/>
      <w:r w:rsidRPr="00F720FD">
        <w:rPr>
          <w:rFonts w:cs="Arial"/>
        </w:rPr>
        <w:t xml:space="preserve"> den Text in ein kleines Drama um. Inszeniert es und führt es auf. Achtet besonders auf Mimik und Gestik.</w:t>
      </w:r>
    </w:p>
    <w:p w:rsidR="008C70F3" w:rsidRDefault="008C70F3" w:rsidP="008C70F3">
      <w:pPr>
        <w:pStyle w:val="ekvaufgabetexttimeshalbezeile"/>
      </w:pPr>
    </w:p>
    <w:p w:rsidR="008C70F3" w:rsidRDefault="008C70F3" w:rsidP="008C70F3">
      <w:pPr>
        <w:pStyle w:val="ekvfremdtext"/>
      </w:pPr>
      <w:r>
        <w:t xml:space="preserve">Ich stehe in einer vollbesetzten S-Bahn, Richtung Innenstadt. Es ist später Nachmittag. Weil Winter ist, wird es schon dunkel draußen. Ich sehe einen jungen Mann, um die 24 Jahre alt, Traurigkeit in seinem Blick. Auf seiner auffallend langen Nase sitzt eine kleine Nickelbrille. Ein Mädchen spricht zu ihm. Als ich näherkomme, um mich auf einen freigewordenen Platz zu setzen, höre ich, was das Mädchen sagt. Der Mann fängt an zu weinen, vor allen Leuten. </w:t>
      </w:r>
    </w:p>
    <w:p w:rsidR="008C70F3" w:rsidRDefault="008C70F3" w:rsidP="008C70F3">
      <w:pPr>
        <w:pStyle w:val="ekvfremdtext"/>
      </w:pPr>
      <w:r>
        <w:t>Etwa zwei Stunden später begegne ich dem Kerl wieder. Er spaziert mit einem anderen Mädchen durch die Fußgängerzone und erzählt ihr eine interessante Geschichte.</w:t>
      </w:r>
    </w:p>
    <w:tbl>
      <w:tblPr>
        <w:tblW w:w="9072" w:type="dxa"/>
        <w:tblInd w:w="454"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8C70F3" w:rsidRPr="00C55E55">
        <w:trPr>
          <w:cantSplit/>
          <w:trHeight w:val="482"/>
        </w:trPr>
        <w:tc>
          <w:tcPr>
            <w:tcW w:w="9072" w:type="dxa"/>
          </w:tcPr>
          <w:p w:rsidR="008C70F3" w:rsidRPr="00C55E55" w:rsidRDefault="008C70F3" w:rsidP="008C70F3">
            <w:pPr>
              <w:pStyle w:val="ekvschreibzeilentext"/>
            </w:pPr>
          </w:p>
        </w:tc>
      </w:tr>
      <w:tr w:rsidR="008C70F3" w:rsidRPr="0063733A">
        <w:trPr>
          <w:cantSplit/>
          <w:trHeight w:val="482"/>
        </w:trPr>
        <w:tc>
          <w:tcPr>
            <w:tcW w:w="9072" w:type="dxa"/>
          </w:tcPr>
          <w:p w:rsidR="008C70F3" w:rsidRPr="0063733A" w:rsidRDefault="008C70F3" w:rsidP="008C70F3">
            <w:pPr>
              <w:pStyle w:val="ekvschreibzeilentext"/>
            </w:pPr>
          </w:p>
        </w:tc>
      </w:tr>
      <w:tr w:rsidR="008C70F3" w:rsidRPr="0063733A">
        <w:trPr>
          <w:cantSplit/>
          <w:trHeight w:val="482"/>
        </w:trPr>
        <w:tc>
          <w:tcPr>
            <w:tcW w:w="9072" w:type="dxa"/>
          </w:tcPr>
          <w:p w:rsidR="008C70F3" w:rsidRPr="0063733A" w:rsidRDefault="008C70F3" w:rsidP="008C70F3">
            <w:pPr>
              <w:pStyle w:val="ekvschreibzeilentext"/>
            </w:pPr>
          </w:p>
        </w:tc>
      </w:tr>
      <w:tr w:rsidR="008C70F3" w:rsidRPr="0063733A">
        <w:trPr>
          <w:cantSplit/>
          <w:trHeight w:val="482"/>
        </w:trPr>
        <w:tc>
          <w:tcPr>
            <w:tcW w:w="9072" w:type="dxa"/>
          </w:tcPr>
          <w:p w:rsidR="008C70F3" w:rsidRPr="0063733A" w:rsidRDefault="008C70F3" w:rsidP="008C70F3">
            <w:pPr>
              <w:pStyle w:val="ekvschreibzeilentext"/>
            </w:pPr>
          </w:p>
        </w:tc>
      </w:tr>
      <w:tr w:rsidR="008C70F3" w:rsidRPr="0063733A">
        <w:trPr>
          <w:cantSplit/>
          <w:trHeight w:val="482"/>
        </w:trPr>
        <w:tc>
          <w:tcPr>
            <w:tcW w:w="9072" w:type="dxa"/>
          </w:tcPr>
          <w:p w:rsidR="008C70F3" w:rsidRPr="0063733A" w:rsidRDefault="008C70F3" w:rsidP="008C70F3">
            <w:pPr>
              <w:pStyle w:val="ekvschreibzeilentext"/>
            </w:pPr>
          </w:p>
        </w:tc>
      </w:tr>
      <w:tr w:rsidR="008C70F3" w:rsidRPr="0063733A">
        <w:trPr>
          <w:cantSplit/>
          <w:trHeight w:val="482"/>
        </w:trPr>
        <w:tc>
          <w:tcPr>
            <w:tcW w:w="9072" w:type="dxa"/>
          </w:tcPr>
          <w:p w:rsidR="008C70F3" w:rsidRPr="0063733A" w:rsidRDefault="008C70F3" w:rsidP="008C70F3">
            <w:pPr>
              <w:pStyle w:val="ekvschreibzeilentext"/>
            </w:pPr>
          </w:p>
        </w:tc>
      </w:tr>
      <w:tr w:rsidR="008C70F3" w:rsidRPr="0063733A">
        <w:trPr>
          <w:cantSplit/>
          <w:trHeight w:val="482"/>
        </w:trPr>
        <w:tc>
          <w:tcPr>
            <w:tcW w:w="9072" w:type="dxa"/>
          </w:tcPr>
          <w:p w:rsidR="008C70F3" w:rsidRPr="0063733A" w:rsidRDefault="008C70F3" w:rsidP="008C70F3">
            <w:pPr>
              <w:pStyle w:val="ekvschreibzeilentext"/>
            </w:pPr>
          </w:p>
        </w:tc>
      </w:tr>
      <w:tr w:rsidR="008C70F3" w:rsidRPr="0063733A">
        <w:trPr>
          <w:cantSplit/>
          <w:trHeight w:val="482"/>
        </w:trPr>
        <w:tc>
          <w:tcPr>
            <w:tcW w:w="9072" w:type="dxa"/>
          </w:tcPr>
          <w:p w:rsidR="008C70F3" w:rsidRPr="0063733A" w:rsidRDefault="008C70F3" w:rsidP="008C70F3">
            <w:pPr>
              <w:pStyle w:val="ekvschreibzeilentext"/>
            </w:pPr>
          </w:p>
        </w:tc>
      </w:tr>
      <w:tr w:rsidR="008C70F3" w:rsidRPr="0063733A">
        <w:trPr>
          <w:cantSplit/>
          <w:trHeight w:val="482"/>
        </w:trPr>
        <w:tc>
          <w:tcPr>
            <w:tcW w:w="9072" w:type="dxa"/>
          </w:tcPr>
          <w:p w:rsidR="008C70F3" w:rsidRPr="0063733A" w:rsidRDefault="008C70F3" w:rsidP="008C70F3">
            <w:pPr>
              <w:pStyle w:val="ekvschreibzeilentext"/>
            </w:pPr>
          </w:p>
        </w:tc>
      </w:tr>
      <w:tr w:rsidR="008C70F3" w:rsidRPr="0063733A">
        <w:trPr>
          <w:cantSplit/>
          <w:trHeight w:val="482"/>
        </w:trPr>
        <w:tc>
          <w:tcPr>
            <w:tcW w:w="9072" w:type="dxa"/>
          </w:tcPr>
          <w:p w:rsidR="008C70F3" w:rsidRPr="0063733A" w:rsidRDefault="008C70F3" w:rsidP="008C70F3">
            <w:pPr>
              <w:pStyle w:val="ekvschreibzeilentext"/>
            </w:pPr>
          </w:p>
        </w:tc>
      </w:tr>
      <w:tr w:rsidR="008C70F3" w:rsidRPr="0063733A">
        <w:trPr>
          <w:cantSplit/>
          <w:trHeight w:val="482"/>
        </w:trPr>
        <w:tc>
          <w:tcPr>
            <w:tcW w:w="9072" w:type="dxa"/>
          </w:tcPr>
          <w:p w:rsidR="008C70F3" w:rsidRPr="0063733A" w:rsidRDefault="008C70F3" w:rsidP="008C70F3">
            <w:pPr>
              <w:pStyle w:val="ekvschreibzeilentext"/>
            </w:pPr>
          </w:p>
        </w:tc>
      </w:tr>
      <w:tr w:rsidR="008C70F3" w:rsidRPr="0063733A">
        <w:trPr>
          <w:cantSplit/>
          <w:trHeight w:val="482"/>
        </w:trPr>
        <w:tc>
          <w:tcPr>
            <w:tcW w:w="9072" w:type="dxa"/>
          </w:tcPr>
          <w:p w:rsidR="008C70F3" w:rsidRPr="0063733A" w:rsidRDefault="008C70F3" w:rsidP="008C70F3">
            <w:pPr>
              <w:pStyle w:val="ekvschreibzeilentext"/>
            </w:pPr>
          </w:p>
        </w:tc>
      </w:tr>
      <w:tr w:rsidR="008C70F3" w:rsidRPr="0063733A">
        <w:trPr>
          <w:cantSplit/>
          <w:trHeight w:val="482"/>
        </w:trPr>
        <w:tc>
          <w:tcPr>
            <w:tcW w:w="9072" w:type="dxa"/>
          </w:tcPr>
          <w:p w:rsidR="008C70F3" w:rsidRPr="0063733A" w:rsidRDefault="008C70F3" w:rsidP="008C70F3">
            <w:pPr>
              <w:pStyle w:val="ekvschreibzeilentext"/>
            </w:pPr>
          </w:p>
        </w:tc>
      </w:tr>
      <w:tr w:rsidR="008C70F3" w:rsidRPr="0063733A">
        <w:trPr>
          <w:cantSplit/>
          <w:trHeight w:val="482"/>
        </w:trPr>
        <w:tc>
          <w:tcPr>
            <w:tcW w:w="9072" w:type="dxa"/>
          </w:tcPr>
          <w:p w:rsidR="008C70F3" w:rsidRPr="0063733A" w:rsidRDefault="008C70F3" w:rsidP="008C70F3">
            <w:pPr>
              <w:pStyle w:val="ekvschreibzeilentext"/>
            </w:pPr>
          </w:p>
        </w:tc>
      </w:tr>
    </w:tbl>
    <w:p w:rsidR="008C70F3" w:rsidRDefault="008C70F3" w:rsidP="008C70F3">
      <w:pPr>
        <w:pStyle w:val="ekvaufgabe"/>
        <w:rPr>
          <w:rFonts w:cs="Arial"/>
        </w:rPr>
      </w:pPr>
      <w:r>
        <w:rPr>
          <w:rStyle w:val="ekvaufgabenzahlZchn"/>
        </w:rPr>
        <w:t xml:space="preserve"> 3</w:t>
      </w:r>
      <w:r w:rsidRPr="00661770">
        <w:rPr>
          <w:rStyle w:val="ekvaufgabenzahlZchn"/>
        </w:rPr>
        <w:t xml:space="preserve"> </w:t>
      </w:r>
      <w:r>
        <w:tab/>
      </w:r>
      <w:proofErr w:type="gramStart"/>
      <w:r w:rsidRPr="00F720FD">
        <w:rPr>
          <w:rFonts w:cs="Arial"/>
        </w:rPr>
        <w:t>Charakterisiert</w:t>
      </w:r>
      <w:proofErr w:type="gramEnd"/>
      <w:r w:rsidRPr="00F720FD">
        <w:rPr>
          <w:rFonts w:cs="Arial"/>
        </w:rPr>
        <w:t xml:space="preserve"> die Figuren aus eurer Dramenszene.</w:t>
      </w:r>
    </w:p>
    <w:tbl>
      <w:tblPr>
        <w:tblW w:w="9072" w:type="dxa"/>
        <w:tblInd w:w="454"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8C70F3" w:rsidRPr="000511DA">
        <w:trPr>
          <w:cantSplit/>
          <w:trHeight w:val="482"/>
        </w:trPr>
        <w:tc>
          <w:tcPr>
            <w:tcW w:w="9072" w:type="dxa"/>
          </w:tcPr>
          <w:p w:rsidR="008C70F3" w:rsidRPr="00C55E55" w:rsidRDefault="008C70F3" w:rsidP="008C70F3">
            <w:pPr>
              <w:pStyle w:val="ekvschreibzeilentext"/>
            </w:pPr>
          </w:p>
        </w:tc>
      </w:tr>
      <w:tr w:rsidR="008C70F3" w:rsidRPr="000511DA">
        <w:trPr>
          <w:cantSplit/>
          <w:trHeight w:val="482"/>
        </w:trPr>
        <w:tc>
          <w:tcPr>
            <w:tcW w:w="9072" w:type="dxa"/>
          </w:tcPr>
          <w:p w:rsidR="008C70F3" w:rsidRPr="0063733A" w:rsidRDefault="008C70F3" w:rsidP="008C70F3">
            <w:pPr>
              <w:pStyle w:val="ekvschreibzeilentext"/>
            </w:pPr>
          </w:p>
        </w:tc>
      </w:tr>
      <w:tr w:rsidR="008C70F3" w:rsidRPr="000511DA">
        <w:trPr>
          <w:cantSplit/>
          <w:trHeight w:val="482"/>
        </w:trPr>
        <w:tc>
          <w:tcPr>
            <w:tcW w:w="9072" w:type="dxa"/>
          </w:tcPr>
          <w:p w:rsidR="008C70F3" w:rsidRPr="0063733A" w:rsidRDefault="008C70F3" w:rsidP="008C70F3">
            <w:pPr>
              <w:pStyle w:val="ekvschreibzeilentext"/>
            </w:pPr>
          </w:p>
        </w:tc>
      </w:tr>
      <w:tr w:rsidR="008C70F3" w:rsidRPr="000511DA">
        <w:trPr>
          <w:cantSplit/>
          <w:trHeight w:val="482"/>
        </w:trPr>
        <w:tc>
          <w:tcPr>
            <w:tcW w:w="9072" w:type="dxa"/>
          </w:tcPr>
          <w:p w:rsidR="008C70F3" w:rsidRPr="0063733A" w:rsidRDefault="008C70F3" w:rsidP="008C70F3">
            <w:pPr>
              <w:pStyle w:val="ekvschreibzeilentext"/>
            </w:pPr>
          </w:p>
        </w:tc>
      </w:tr>
      <w:tr w:rsidR="008C70F3" w:rsidRPr="000511DA">
        <w:trPr>
          <w:cantSplit/>
          <w:trHeight w:val="482"/>
        </w:trPr>
        <w:tc>
          <w:tcPr>
            <w:tcW w:w="9072" w:type="dxa"/>
          </w:tcPr>
          <w:p w:rsidR="008C70F3" w:rsidRPr="0063733A" w:rsidRDefault="008C70F3" w:rsidP="008C70F3">
            <w:pPr>
              <w:pStyle w:val="ekvschreibzeilentext"/>
            </w:pPr>
          </w:p>
        </w:tc>
      </w:tr>
      <w:tr w:rsidR="008C70F3" w:rsidRPr="000511DA">
        <w:trPr>
          <w:cantSplit/>
          <w:trHeight w:val="482"/>
        </w:trPr>
        <w:tc>
          <w:tcPr>
            <w:tcW w:w="9072" w:type="dxa"/>
          </w:tcPr>
          <w:p w:rsidR="008C70F3" w:rsidRPr="0063733A" w:rsidRDefault="008C70F3" w:rsidP="008C70F3">
            <w:pPr>
              <w:pStyle w:val="ekvschreibzeilentext"/>
            </w:pPr>
          </w:p>
        </w:tc>
      </w:tr>
    </w:tbl>
    <w:p w:rsidR="008C70F3" w:rsidRPr="00170634" w:rsidRDefault="008C70F3" w:rsidP="008C70F3">
      <w:pPr>
        <w:pStyle w:val="ekvaufgabe"/>
        <w:spacing w:before="0"/>
        <w:rPr>
          <w:rStyle w:val="ekvaufgabenzahlZchn"/>
          <w:b w:val="0"/>
          <w:color w:val="auto"/>
          <w:shd w:val="clear" w:color="auto" w:fill="auto"/>
        </w:rPr>
      </w:pPr>
    </w:p>
    <w:sectPr w:rsidR="008C70F3" w:rsidRPr="00170634" w:rsidSect="008C70F3">
      <w:headerReference w:type="default" r:id="rId8"/>
      <w:footerReference w:type="default" r:id="rId9"/>
      <w:type w:val="continuous"/>
      <w:pgSz w:w="11906" w:h="16838" w:code="9"/>
      <w:pgMar w:top="1418" w:right="992" w:bottom="1418" w:left="1418" w:header="567" w:footer="284" w:gutter="0"/>
      <w:lnNumType w:countBy="5" w:distance="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246" w:rsidRDefault="009B5246">
      <w:r>
        <w:separator/>
      </w:r>
    </w:p>
  </w:endnote>
  <w:endnote w:type="continuationSeparator" w:id="0">
    <w:p w:rsidR="009B5246" w:rsidRDefault="009B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jc w:val="right"/>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ayout w:type="fixed"/>
      <w:tblCellMar>
        <w:left w:w="0" w:type="dxa"/>
        <w:right w:w="0" w:type="dxa"/>
      </w:tblCellMar>
      <w:tblLook w:val="0000" w:firstRow="0" w:lastRow="0" w:firstColumn="0" w:lastColumn="0" w:noHBand="0" w:noVBand="0"/>
    </w:tblPr>
    <w:tblGrid>
      <w:gridCol w:w="1049"/>
      <w:gridCol w:w="3884"/>
      <w:gridCol w:w="1306"/>
      <w:gridCol w:w="3117"/>
      <w:gridCol w:w="567"/>
    </w:tblGrid>
    <w:tr w:rsidR="008C70F3" w:rsidRPr="00C65E79">
      <w:trPr>
        <w:cantSplit/>
        <w:jc w:val="right"/>
      </w:trPr>
      <w:tc>
        <w:tcPr>
          <w:tcW w:w="1049" w:type="dxa"/>
          <w:tcBorders>
            <w:top w:val="nil"/>
            <w:left w:val="nil"/>
            <w:bottom w:val="nil"/>
            <w:right w:val="nil"/>
          </w:tcBorders>
        </w:tcPr>
        <w:p w:rsidR="008C70F3" w:rsidRDefault="00575CA2">
          <w:r>
            <w:rPr>
              <w:noProof/>
              <w:lang w:eastAsia="zh-CN"/>
            </w:rPr>
            <w:drawing>
              <wp:inline distT="0" distB="0" distL="0" distR="0">
                <wp:extent cx="476250" cy="238125"/>
                <wp:effectExtent l="0" t="0" r="0" b="0"/>
                <wp:docPr id="1" name="Bild 1"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tt_LAw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p>
      </w:tc>
      <w:tc>
        <w:tcPr>
          <w:tcW w:w="3884" w:type="dxa"/>
          <w:tcBorders>
            <w:top w:val="single" w:sz="4" w:space="0" w:color="auto"/>
            <w:left w:val="nil"/>
            <w:bottom w:val="nil"/>
            <w:right w:val="nil"/>
          </w:tcBorders>
        </w:tcPr>
        <w:p w:rsidR="008C70F3" w:rsidRDefault="008C70F3" w:rsidP="008C70F3">
          <w:pPr>
            <w:pStyle w:val="ekvfusszeiletext"/>
          </w:pPr>
          <w:r>
            <w:t>© Ernst Klett Verlag GmbH, Stuttgart 20</w:t>
          </w:r>
          <w:r w:rsidR="008B7744">
            <w:t>20</w:t>
          </w:r>
          <w:r>
            <w:t xml:space="preserve"> | www.klett.de | </w:t>
          </w:r>
        </w:p>
        <w:p w:rsidR="008C70F3" w:rsidRDefault="008C70F3" w:rsidP="008C70F3">
          <w:pPr>
            <w:pStyle w:val="ekvfusszeiletext"/>
          </w:pPr>
          <w:r>
            <w:t>Alle Rechte vorbehalten. Von dieser Druckvorlage ist die Vervielfältigung für den eigenen Unterrichtsgebrauch gestattet. Die Kopiergebühren sind abgegolten.</w:t>
          </w:r>
        </w:p>
      </w:tc>
      <w:tc>
        <w:tcPr>
          <w:tcW w:w="1306" w:type="dxa"/>
          <w:tcBorders>
            <w:top w:val="single" w:sz="4" w:space="0" w:color="auto"/>
            <w:left w:val="nil"/>
            <w:bottom w:val="nil"/>
            <w:right w:val="nil"/>
          </w:tcBorders>
        </w:tcPr>
        <w:p w:rsidR="008C70F3" w:rsidRDefault="008C70F3" w:rsidP="008C70F3">
          <w:pPr>
            <w:pStyle w:val="ekvfusszeiletext"/>
          </w:pPr>
        </w:p>
      </w:tc>
      <w:tc>
        <w:tcPr>
          <w:tcW w:w="3117" w:type="dxa"/>
          <w:tcBorders>
            <w:top w:val="single" w:sz="4" w:space="0" w:color="auto"/>
            <w:left w:val="nil"/>
            <w:bottom w:val="nil"/>
            <w:right w:val="nil"/>
          </w:tcBorders>
        </w:tcPr>
        <w:p w:rsidR="008B7744" w:rsidRDefault="008B7744" w:rsidP="008B7744">
          <w:pPr>
            <w:pStyle w:val="ekvfusszeiletext"/>
          </w:pPr>
          <w:r>
            <w:t xml:space="preserve">Online-Materialien zum Schülerbuch </w:t>
          </w:r>
          <w:proofErr w:type="spellStart"/>
          <w:proofErr w:type="gramStart"/>
          <w:r>
            <w:t>deutsch.kompetent</w:t>
          </w:r>
          <w:proofErr w:type="spellEnd"/>
          <w:proofErr w:type="gramEnd"/>
          <w:r>
            <w:t xml:space="preserve"> 10, </w:t>
          </w:r>
        </w:p>
        <w:p w:rsidR="008C70F3" w:rsidRDefault="008B7744" w:rsidP="008B7744">
          <w:pPr>
            <w:pStyle w:val="ekvfusszeiletext"/>
          </w:pPr>
          <w:r>
            <w:t>Ausgabe Baden-Württemberg, 978-3-12-316110-0,</w:t>
          </w:r>
          <w:r>
            <w:br/>
            <w:t xml:space="preserve">als Kopiervorlage im </w:t>
          </w:r>
          <w:proofErr w:type="gramStart"/>
          <w:r>
            <w:t>Lehrerband,  978</w:t>
          </w:r>
          <w:proofErr w:type="gramEnd"/>
          <w:r>
            <w:t>-3-12-316112-4</w:t>
          </w:r>
        </w:p>
      </w:tc>
      <w:tc>
        <w:tcPr>
          <w:tcW w:w="567" w:type="dxa"/>
          <w:tcBorders>
            <w:top w:val="single" w:sz="4" w:space="0" w:color="auto"/>
            <w:left w:val="nil"/>
            <w:bottom w:val="nil"/>
            <w:right w:val="nil"/>
          </w:tcBorders>
        </w:tcPr>
        <w:p w:rsidR="008C70F3" w:rsidRPr="00C65E79" w:rsidRDefault="008C70F3" w:rsidP="008C70F3">
          <w:pPr>
            <w:pStyle w:val="ekvfusszeileseitenzahl"/>
          </w:pPr>
          <w:r w:rsidRPr="00C65E79">
            <w:fldChar w:fldCharType="begin"/>
          </w:r>
          <w:r w:rsidRPr="00C65E79">
            <w:instrText xml:space="preserve"> </w:instrText>
          </w:r>
          <w:r w:rsidR="00135036">
            <w:instrText>PAGE</w:instrText>
          </w:r>
          <w:r w:rsidRPr="00C65E79">
            <w:instrText xml:space="preserve">  \* MERGEFORMAT </w:instrText>
          </w:r>
          <w:r w:rsidRPr="00C65E79">
            <w:fldChar w:fldCharType="separate"/>
          </w:r>
          <w:r w:rsidR="008319A1">
            <w:rPr>
              <w:noProof/>
            </w:rPr>
            <w:t>1</w:t>
          </w:r>
          <w:r w:rsidRPr="00C65E79">
            <w:fldChar w:fldCharType="end"/>
          </w:r>
        </w:p>
      </w:tc>
    </w:tr>
  </w:tbl>
  <w:p w:rsidR="008C70F3" w:rsidRDefault="008C70F3" w:rsidP="008C70F3">
    <w:pPr>
      <w:pStyle w:val="ekvfusszeileabsatz1"/>
    </w:pPr>
  </w:p>
  <w:p w:rsidR="008C70F3" w:rsidRDefault="008C70F3" w:rsidP="008C70F3">
    <w:pPr>
      <w:pStyle w:val="ekvfusszeileabsatz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246" w:rsidRDefault="009B5246">
      <w:r>
        <w:separator/>
      </w:r>
    </w:p>
  </w:footnote>
  <w:footnote w:type="continuationSeparator" w:id="0">
    <w:p w:rsidR="009B5246" w:rsidRDefault="009B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bottom w:val="single" w:sz="4" w:space="0" w:color="auto"/>
      </w:tblBorders>
      <w:tblLayout w:type="fixed"/>
      <w:tblCellMar>
        <w:left w:w="0" w:type="dxa"/>
        <w:right w:w="0" w:type="dxa"/>
      </w:tblCellMar>
      <w:tblLook w:val="01E0" w:firstRow="1" w:lastRow="1" w:firstColumn="1" w:lastColumn="1" w:noHBand="0" w:noVBand="0"/>
    </w:tblPr>
    <w:tblGrid>
      <w:gridCol w:w="7938"/>
      <w:gridCol w:w="2268"/>
    </w:tblGrid>
    <w:tr w:rsidR="008C70F3" w:rsidRPr="000511DA">
      <w:trPr>
        <w:cantSplit/>
        <w:jc w:val="right"/>
      </w:trPr>
      <w:tc>
        <w:tcPr>
          <w:tcW w:w="7938" w:type="dxa"/>
          <w:vAlign w:val="bottom"/>
        </w:tcPr>
        <w:p w:rsidR="008C70F3" w:rsidRDefault="008C70F3" w:rsidP="008C70F3">
          <w:pPr>
            <w:pStyle w:val="ekvkopfzeilekategorie"/>
          </w:pPr>
          <w:r>
            <w:t>Eingangstest zum Kapitel:</w:t>
          </w:r>
        </w:p>
        <w:p w:rsidR="008C70F3" w:rsidRPr="00A67811" w:rsidRDefault="008C70F3" w:rsidP="008C70F3">
          <w:pPr>
            <w:pStyle w:val="ekvkofpzeilethema"/>
          </w:pPr>
          <w:r>
            <w:t>Vorurteil und Toleranz</w:t>
          </w:r>
          <w:r w:rsidRPr="00A67811">
            <w:t xml:space="preserve"> </w:t>
          </w:r>
          <w:r>
            <w:rPr>
              <w:rFonts w:cs="Arial"/>
            </w:rPr>
            <w:t>•</w:t>
          </w:r>
          <w:r>
            <w:t xml:space="preserve"> </w:t>
          </w:r>
          <w:r w:rsidRPr="00F720FD">
            <w:t>Dramatische Texte analysieren</w:t>
          </w:r>
          <w:r w:rsidR="008B7744">
            <w:t xml:space="preserve">, schriftlich </w:t>
          </w:r>
          <w:r w:rsidRPr="00F720FD">
            <w:t>interpretieren</w:t>
          </w:r>
        </w:p>
      </w:tc>
      <w:tc>
        <w:tcPr>
          <w:tcW w:w="2268" w:type="dxa"/>
        </w:tcPr>
        <w:p w:rsidR="008C70F3" w:rsidRDefault="008C70F3" w:rsidP="008C70F3">
          <w:pPr>
            <w:pStyle w:val="ekvkopfzeilekuerzel"/>
          </w:pPr>
          <w:r>
            <w:t>TE</w:t>
          </w:r>
          <w:r w:rsidRPr="00D93A09">
            <w:t xml:space="preserve"> </w:t>
          </w:r>
          <w:r>
            <w:t>07-01</w:t>
          </w:r>
        </w:p>
        <w:p w:rsidR="008C70F3" w:rsidRPr="008F14A3" w:rsidRDefault="008C70F3" w:rsidP="008C70F3">
          <w:pPr>
            <w:jc w:val="right"/>
            <w:rPr>
              <w:rFonts w:ascii="Arial" w:hAnsi="Arial" w:cs="Arial"/>
              <w:sz w:val="20"/>
              <w:szCs w:val="20"/>
            </w:rPr>
          </w:pPr>
        </w:p>
      </w:tc>
    </w:tr>
  </w:tbl>
  <w:p w:rsidR="008C70F3" w:rsidRDefault="008C70F3" w:rsidP="008C70F3">
    <w:pPr>
      <w:pStyle w:val="ekvkopfzeileabsatz"/>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CE99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500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E8D5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40C1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AEBD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4695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BCE8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A4B4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60B1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7C90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5411"/>
    <w:multiLevelType w:val="hybridMultilevel"/>
    <w:tmpl w:val="ABAA4C06"/>
    <w:lvl w:ilvl="0" w:tplc="493CFC7E">
      <w:start w:val="1"/>
      <w:numFmt w:val="bullet"/>
      <w:pStyle w:val="ekvschreibszeilenaufzaehlung"/>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87E7584"/>
    <w:multiLevelType w:val="hybridMultilevel"/>
    <w:tmpl w:val="CEE4AF02"/>
    <w:lvl w:ilvl="0" w:tplc="7DAC93E8">
      <w:numFmt w:val="bullet"/>
      <w:pStyle w:val="ekvaufgabetextaufzaehlungfett"/>
      <w:lvlText w:val="–"/>
      <w:lvlJc w:val="left"/>
      <w:pPr>
        <w:ind w:left="1145" w:hanging="360"/>
      </w:pPr>
      <w:rPr>
        <w:rFonts w:ascii="Tahoma" w:hAnsi="Tahoma" w:hint="default"/>
        <w:b/>
        <w:i w:val="0"/>
      </w:rPr>
    </w:lvl>
    <w:lvl w:ilvl="1" w:tplc="04070003" w:tentative="1">
      <w:start w:val="1"/>
      <w:numFmt w:val="bullet"/>
      <w:lvlText w:val="o"/>
      <w:lvlJc w:val="left"/>
      <w:pPr>
        <w:ind w:left="1865" w:hanging="360"/>
      </w:pPr>
      <w:rPr>
        <w:rFonts w:ascii="Courier New" w:hAnsi="Courier New" w:cs="Arial"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Arial"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Arial" w:hint="default"/>
      </w:rPr>
    </w:lvl>
    <w:lvl w:ilvl="8" w:tplc="04070005" w:tentative="1">
      <w:start w:val="1"/>
      <w:numFmt w:val="bullet"/>
      <w:lvlText w:val=""/>
      <w:lvlJc w:val="left"/>
      <w:pPr>
        <w:ind w:left="6905" w:hanging="360"/>
      </w:pPr>
      <w:rPr>
        <w:rFonts w:ascii="Wingdings" w:hAnsi="Wingdings" w:hint="default"/>
      </w:rPr>
    </w:lvl>
  </w:abstractNum>
  <w:abstractNum w:abstractNumId="12" w15:restartNumberingAfterBreak="0">
    <w:nsid w:val="0D00669B"/>
    <w:multiLevelType w:val="hybridMultilevel"/>
    <w:tmpl w:val="DF58BD34"/>
    <w:lvl w:ilvl="0" w:tplc="F2D20A06">
      <w:start w:val="1"/>
      <w:numFmt w:val="bullet"/>
      <w:pStyle w:val="ekvquelle"/>
      <w:lvlText w:val="–"/>
      <w:lvlJc w:val="left"/>
      <w:pPr>
        <w:ind w:left="720" w:hanging="360"/>
      </w:pPr>
      <w:rPr>
        <w:rFonts w:ascii="Times New Roman" w:hAnsi="Times New Roman" w:cs="Times New Roman" w:hint="default"/>
        <w:sz w:val="22"/>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1721F3"/>
    <w:multiLevelType w:val="hybridMultilevel"/>
    <w:tmpl w:val="9A5AF784"/>
    <w:lvl w:ilvl="0" w:tplc="9EDCD588">
      <w:start w:val="1"/>
      <w:numFmt w:val="decimal"/>
      <w:pStyle w:val="ekvtabellenummerierung12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A5C02C5"/>
    <w:multiLevelType w:val="hybridMultilevel"/>
    <w:tmpl w:val="C3C6FC10"/>
    <w:lvl w:ilvl="0" w:tplc="CFA0EA34">
      <w:start w:val="1"/>
      <w:numFmt w:val="bullet"/>
      <w:lvlText w:val=""/>
      <w:lvlJc w:val="left"/>
      <w:pPr>
        <w:ind w:left="1117" w:hanging="360"/>
      </w:pPr>
      <w:rPr>
        <w:rFonts w:ascii="Symbol" w:hAnsi="Symbol" w:hint="default"/>
      </w:rPr>
    </w:lvl>
    <w:lvl w:ilvl="1" w:tplc="04070003" w:tentative="1">
      <w:start w:val="1"/>
      <w:numFmt w:val="bullet"/>
      <w:lvlText w:val="o"/>
      <w:lvlJc w:val="left"/>
      <w:pPr>
        <w:ind w:left="1837" w:hanging="360"/>
      </w:pPr>
      <w:rPr>
        <w:rFonts w:ascii="Courier New" w:hAnsi="Courier New" w:cs="Arial"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Arial"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Arial" w:hint="default"/>
      </w:rPr>
    </w:lvl>
    <w:lvl w:ilvl="8" w:tplc="04070005" w:tentative="1">
      <w:start w:val="1"/>
      <w:numFmt w:val="bullet"/>
      <w:lvlText w:val=""/>
      <w:lvlJc w:val="left"/>
      <w:pPr>
        <w:ind w:left="6877" w:hanging="360"/>
      </w:pPr>
      <w:rPr>
        <w:rFonts w:ascii="Wingdings" w:hAnsi="Wingdings" w:hint="default"/>
      </w:rPr>
    </w:lvl>
  </w:abstractNum>
  <w:abstractNum w:abstractNumId="15" w15:restartNumberingAfterBreak="0">
    <w:nsid w:val="1C883A73"/>
    <w:multiLevelType w:val="hybridMultilevel"/>
    <w:tmpl w:val="60588352"/>
    <w:lvl w:ilvl="0" w:tplc="74C65850">
      <w:numFmt w:val="bullet"/>
      <w:pStyle w:val="ekvaufgabetextaufzaehlung"/>
      <w:lvlText w:val="–"/>
      <w:lvlJc w:val="left"/>
      <w:pPr>
        <w:ind w:left="1117" w:hanging="360"/>
      </w:pPr>
      <w:rPr>
        <w:rFonts w:ascii="Tahoma" w:eastAsia="Times New Roman" w:hAnsi="Tahoma" w:hint="default"/>
      </w:rPr>
    </w:lvl>
    <w:lvl w:ilvl="1" w:tplc="04070003" w:tentative="1">
      <w:start w:val="1"/>
      <w:numFmt w:val="bullet"/>
      <w:lvlText w:val="o"/>
      <w:lvlJc w:val="left"/>
      <w:pPr>
        <w:ind w:left="1837" w:hanging="360"/>
      </w:pPr>
      <w:rPr>
        <w:rFonts w:ascii="Courier New" w:hAnsi="Courier New" w:cs="Arial"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Arial"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Arial" w:hint="default"/>
      </w:rPr>
    </w:lvl>
    <w:lvl w:ilvl="8" w:tplc="04070005" w:tentative="1">
      <w:start w:val="1"/>
      <w:numFmt w:val="bullet"/>
      <w:lvlText w:val=""/>
      <w:lvlJc w:val="left"/>
      <w:pPr>
        <w:ind w:left="6877" w:hanging="360"/>
      </w:pPr>
      <w:rPr>
        <w:rFonts w:ascii="Wingdings" w:hAnsi="Wingdings" w:hint="default"/>
      </w:rPr>
    </w:lvl>
  </w:abstractNum>
  <w:abstractNum w:abstractNumId="16" w15:restartNumberingAfterBreak="0">
    <w:nsid w:val="23E06F3F"/>
    <w:multiLevelType w:val="hybridMultilevel"/>
    <w:tmpl w:val="4D725F14"/>
    <w:lvl w:ilvl="0" w:tplc="E034E3FC">
      <w:numFmt w:val="bullet"/>
      <w:pStyle w:val="ekvtabelleaufzaehlung-"/>
      <w:lvlText w:val="–"/>
      <w:lvlJc w:val="left"/>
      <w:pPr>
        <w:ind w:left="720" w:hanging="360"/>
      </w:pPr>
      <w:rPr>
        <w:rFonts w:ascii="Tahoma" w:eastAsia="Times New Roman" w:hAnsi="Tahoma"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AC05188"/>
    <w:multiLevelType w:val="hybridMultilevel"/>
    <w:tmpl w:val="4F282018"/>
    <w:lvl w:ilvl="0" w:tplc="FFA4DD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B52951"/>
    <w:multiLevelType w:val="hybridMultilevel"/>
    <w:tmpl w:val="82F202B6"/>
    <w:lvl w:ilvl="0" w:tplc="5A7807DE">
      <w:start w:val="1"/>
      <w:numFmt w:val="bullet"/>
      <w:lvlText w:val=""/>
      <w:lvlJc w:val="left"/>
      <w:pPr>
        <w:ind w:left="1287" w:hanging="360"/>
      </w:pPr>
      <w:rPr>
        <w:rFonts w:ascii="Symbol" w:hAnsi="Symbol" w:hint="default"/>
        <w:color w:val="FFFFFF"/>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073009"/>
    <w:multiLevelType w:val="hybridMultilevel"/>
    <w:tmpl w:val="7F4AA572"/>
    <w:lvl w:ilvl="0" w:tplc="85C67E20">
      <w:start w:val="1"/>
      <w:numFmt w:val="lowerLetter"/>
      <w:pStyle w:val="ekvaufgabetextnummerierungabctimes"/>
      <w:lvlText w:val="%1)"/>
      <w:lvlJc w:val="left"/>
      <w:pPr>
        <w:ind w:left="1117" w:hanging="360"/>
      </w:pPr>
      <w:rPr>
        <w:rFonts w:ascii="Times New Roman" w:hAnsi="Times New Roman" w:hint="default"/>
        <w:sz w:val="22"/>
      </w:r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20" w15:restartNumberingAfterBreak="0">
    <w:nsid w:val="39EA05CB"/>
    <w:multiLevelType w:val="hybridMultilevel"/>
    <w:tmpl w:val="575CC80A"/>
    <w:lvl w:ilvl="0" w:tplc="B89CC882">
      <w:start w:val="1"/>
      <w:numFmt w:val="decimal"/>
      <w:pStyle w:val="ekvaufgabetextnummerierung123"/>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21" w15:restartNumberingAfterBreak="0">
    <w:nsid w:val="43781A16"/>
    <w:multiLevelType w:val="hybridMultilevel"/>
    <w:tmpl w:val="576E9112"/>
    <w:lvl w:ilvl="0" w:tplc="C8781778">
      <w:start w:val="1"/>
      <w:numFmt w:val="lowerLetter"/>
      <w:pStyle w:val="ekvaufgabetextnummerierungabc"/>
      <w:lvlText w:val="%1)"/>
      <w:lvlJc w:val="left"/>
      <w:pPr>
        <w:ind w:left="786" w:hanging="360"/>
      </w:pPr>
      <w:rPr>
        <w:rFonts w:ascii="Arial" w:hAnsi="Arial" w:hint="default"/>
        <w:sz w:val="2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2" w15:restartNumberingAfterBreak="0">
    <w:nsid w:val="4AAE3209"/>
    <w:multiLevelType w:val="hybridMultilevel"/>
    <w:tmpl w:val="F0A47730"/>
    <w:lvl w:ilvl="0" w:tplc="EA706ABA">
      <w:start w:val="1"/>
      <w:numFmt w:val="lowerLetter"/>
      <w:pStyle w:val="ekvtabellenummerierungabc"/>
      <w:lvlText w:val="%1)"/>
      <w:lvlJc w:val="left"/>
      <w:pPr>
        <w:ind w:left="720" w:hanging="360"/>
      </w:pPr>
      <w:rPr>
        <w:rFonts w:ascii="Arial" w:hAnsi="Arial"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7F74BF"/>
    <w:multiLevelType w:val="hybridMultilevel"/>
    <w:tmpl w:val="2BA23B66"/>
    <w:lvl w:ilvl="0" w:tplc="04070001">
      <w:start w:val="1"/>
      <w:numFmt w:val="bullet"/>
      <w:lvlText w:val=""/>
      <w:lvlJc w:val="left"/>
      <w:pPr>
        <w:ind w:left="1287" w:hanging="360"/>
      </w:pPr>
      <w:rPr>
        <w:rFonts w:ascii="Symbol" w:hAnsi="Symbol" w:hint="default"/>
      </w:rPr>
    </w:lvl>
    <w:lvl w:ilvl="1" w:tplc="04070003">
      <w:start w:val="1"/>
      <w:numFmt w:val="bullet"/>
      <w:lvlText w:val="o"/>
      <w:lvlJc w:val="left"/>
      <w:pPr>
        <w:ind w:left="2007" w:hanging="360"/>
      </w:pPr>
      <w:rPr>
        <w:rFonts w:ascii="Courier New" w:hAnsi="Courier New" w:cs="Arial"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Arial"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Arial" w:hint="default"/>
      </w:rPr>
    </w:lvl>
    <w:lvl w:ilvl="8" w:tplc="04070005" w:tentative="1">
      <w:start w:val="1"/>
      <w:numFmt w:val="bullet"/>
      <w:lvlText w:val=""/>
      <w:lvlJc w:val="left"/>
      <w:pPr>
        <w:ind w:left="7047" w:hanging="360"/>
      </w:pPr>
      <w:rPr>
        <w:rFonts w:ascii="Wingdings" w:hAnsi="Wingdings" w:hint="default"/>
      </w:rPr>
    </w:lvl>
  </w:abstractNum>
  <w:abstractNum w:abstractNumId="24" w15:restartNumberingAfterBreak="0">
    <w:nsid w:val="59752F08"/>
    <w:multiLevelType w:val="hybridMultilevel"/>
    <w:tmpl w:val="09F07CCA"/>
    <w:lvl w:ilvl="0" w:tplc="CFA0EA3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F43769"/>
    <w:multiLevelType w:val="hybridMultilevel"/>
    <w:tmpl w:val="E1703D96"/>
    <w:lvl w:ilvl="0" w:tplc="28D83B2E">
      <w:start w:val="1"/>
      <w:numFmt w:val="decimal"/>
      <w:pStyle w:val="ekvtabelletenummerierung123"/>
      <w:lvlText w:val="%1."/>
      <w:lvlJc w:val="right"/>
      <w:pPr>
        <w:ind w:left="644" w:hanging="360"/>
      </w:pPr>
      <w:rPr>
        <w:rFonts w:ascii="Arial" w:hAnsi="Arial"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16"/>
  </w:num>
  <w:num w:numId="3">
    <w:abstractNumId w:val="15"/>
  </w:num>
  <w:num w:numId="4">
    <w:abstractNumId w:val="21"/>
  </w:num>
  <w:num w:numId="5">
    <w:abstractNumId w:val="20"/>
  </w:num>
  <w:num w:numId="6">
    <w:abstractNumId w:val="19"/>
  </w:num>
  <w:num w:numId="7">
    <w:abstractNumId w:val="10"/>
  </w:num>
  <w:num w:numId="8">
    <w:abstractNumId w:val="22"/>
  </w:num>
  <w:num w:numId="9">
    <w:abstractNumId w:val="11"/>
  </w:num>
  <w:num w:numId="10">
    <w:abstractNumId w:val="13"/>
  </w:num>
  <w:num w:numId="11">
    <w:abstractNumId w:val="25"/>
  </w:num>
  <w:num w:numId="12">
    <w:abstractNumId w:val="23"/>
  </w:num>
  <w:num w:numId="13">
    <w:abstractNumId w:val="18"/>
  </w:num>
  <w:num w:numId="14">
    <w:abstractNumId w:val="17"/>
  </w:num>
  <w:num w:numId="15">
    <w:abstractNumId w:val="9"/>
  </w:num>
  <w:num w:numId="16">
    <w:abstractNumId w:val="24"/>
  </w:num>
  <w:num w:numId="17">
    <w:abstractNumId w:val="14"/>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stylePaneFormatFilter w:val="7E04" w:allStyles="0" w:customStyles="0" w:latentStyles="1" w:stylesInUse="0" w:headingStyles="0" w:numberingStyles="0" w:tableStyles="0" w:directFormattingOnRuns="0" w:directFormattingOnParagraphs="1" w:directFormattingOnNumbering="1" w:directFormattingOnTables="1" w:clearFormatting="1" w:top3HeadingStyles="1" w:visibleStyles="1" w:alternateStyleNames="0"/>
  <w:stylePaneSortMethod w:val="0000"/>
  <w:defaultTabStop w:val="709"/>
  <w:hyphenationZone w:val="425"/>
  <w:doNotHyphenateCaps/>
  <w:drawingGridHorizontalSpacing w:val="181"/>
  <w:drawingGridVerticalSpacing w:val="181"/>
  <w:doNotUseMarginsForDrawingGridOrigin/>
  <w:drawingGridVerticalOrigin w:val="1985"/>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6C"/>
    <w:rsid w:val="00020125"/>
    <w:rsid w:val="00135036"/>
    <w:rsid w:val="002423E5"/>
    <w:rsid w:val="00575CA2"/>
    <w:rsid w:val="005F20AA"/>
    <w:rsid w:val="006E727B"/>
    <w:rsid w:val="008319A1"/>
    <w:rsid w:val="008B7744"/>
    <w:rsid w:val="008C70F3"/>
    <w:rsid w:val="0093126C"/>
    <w:rsid w:val="009B5246"/>
    <w:rsid w:val="00A825D3"/>
    <w:rsid w:val="00AD0021"/>
    <w:rsid w:val="00D242A3"/>
    <w:rsid w:val="00F902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8B22B396-477E-49D0-8812-A8DED1CB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720FD"/>
    <w:rPr>
      <w:rFonts w:ascii="Calibri" w:hAnsi="Calibri"/>
      <w:sz w:val="24"/>
      <w:szCs w:val="24"/>
    </w:rPr>
  </w:style>
  <w:style w:type="paragraph" w:styleId="berschrift1">
    <w:name w:val="heading 1"/>
    <w:basedOn w:val="Standard"/>
    <w:next w:val="Standard"/>
    <w:qFormat/>
    <w:rsid w:val="00E84F66"/>
    <w:pPr>
      <w:keepNext/>
      <w:suppressLineNumbers/>
      <w:suppressAutoHyphens/>
      <w:spacing w:after="400" w:line="320" w:lineRule="exact"/>
      <w:outlineLvl w:val="0"/>
    </w:pPr>
    <w:rPr>
      <w:rFonts w:ascii="Arial" w:hAnsi="Arial"/>
      <w:b/>
      <w:color w:val="808080"/>
      <w:sz w:val="28"/>
      <w:szCs w:val="20"/>
    </w:rPr>
  </w:style>
  <w:style w:type="paragraph" w:styleId="berschrift2">
    <w:name w:val="heading 2"/>
    <w:basedOn w:val="Standard"/>
    <w:next w:val="Standard"/>
    <w:qFormat/>
    <w:pPr>
      <w:keepNext/>
      <w:suppressLineNumbers/>
      <w:suppressAutoHyphens/>
      <w:spacing w:after="140" w:line="300" w:lineRule="exact"/>
      <w:outlineLvl w:val="1"/>
    </w:pPr>
    <w:rPr>
      <w:rFonts w:ascii="Times New Roman" w:hAnsi="Times New Roman"/>
      <w:b/>
      <w:sz w:val="26"/>
      <w:szCs w:val="20"/>
    </w:rPr>
  </w:style>
  <w:style w:type="paragraph" w:styleId="berschrift3">
    <w:name w:val="heading 3"/>
    <w:basedOn w:val="Standard"/>
    <w:next w:val="Standard"/>
    <w:qFormat/>
    <w:pPr>
      <w:keepNext/>
      <w:widowControl w:val="0"/>
      <w:spacing w:line="260" w:lineRule="exact"/>
      <w:outlineLvl w:val="2"/>
    </w:pPr>
    <w:rPr>
      <w:rFonts w:ascii="Times New Roman" w:hAnsi="Times New Roman"/>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5762CF"/>
    <w:pPr>
      <w:widowControl w:val="0"/>
      <w:suppressLineNumbers/>
    </w:pPr>
    <w:rPr>
      <w:rFonts w:ascii="Tahoma" w:hAnsi="Tahoma"/>
      <w:sz w:val="16"/>
      <w:szCs w:val="16"/>
      <w:lang w:val="x-none" w:eastAsia="x-none"/>
    </w:rPr>
  </w:style>
  <w:style w:type="character" w:customStyle="1" w:styleId="SprechblasentextZchn">
    <w:name w:val="Sprechblasentext Zchn"/>
    <w:link w:val="Sprechblasentext"/>
    <w:rsid w:val="005762CF"/>
    <w:rPr>
      <w:rFonts w:ascii="Tahoma" w:hAnsi="Tahoma" w:cs="Tahoma"/>
      <w:sz w:val="16"/>
      <w:szCs w:val="16"/>
    </w:rPr>
  </w:style>
  <w:style w:type="character" w:styleId="Zeilennummer">
    <w:name w:val="line number"/>
    <w:rsid w:val="00CA68C3"/>
    <w:rPr>
      <w:rFonts w:ascii="Times New Roman" w:hAnsi="Times New Roman"/>
      <w:sz w:val="12"/>
    </w:rPr>
  </w:style>
  <w:style w:type="paragraph" w:customStyle="1" w:styleId="ekvfussnotezeichen">
    <w:name w:val="ekv.fussnote.zeichen"/>
    <w:link w:val="ekvfussnotezeichenZchn"/>
    <w:qFormat/>
    <w:rsid w:val="00ED3BD1"/>
    <w:rPr>
      <w:b/>
      <w:sz w:val="26"/>
      <w:vertAlign w:val="superscript"/>
    </w:rPr>
  </w:style>
  <w:style w:type="paragraph" w:customStyle="1" w:styleId="ekvaufgabe">
    <w:name w:val="ekv.aufgabe"/>
    <w:link w:val="ekvaufgabeZchn"/>
    <w:qFormat/>
    <w:rsid w:val="00CA68C3"/>
    <w:pPr>
      <w:suppressLineNumbers/>
      <w:spacing w:before="360" w:line="240" w:lineRule="exact"/>
      <w:ind w:left="397" w:hanging="397"/>
    </w:pPr>
    <w:rPr>
      <w:rFonts w:ascii="Arial" w:hAnsi="Arial"/>
    </w:rPr>
  </w:style>
  <w:style w:type="paragraph" w:customStyle="1" w:styleId="ekvaufgabenzahl">
    <w:name w:val="ekv.aufgabenzahl"/>
    <w:basedOn w:val="ekvaufgabe"/>
    <w:next w:val="ekvaufgabe"/>
    <w:link w:val="ekvaufgabenzahlZchn"/>
    <w:qFormat/>
    <w:rsid w:val="00CA68C3"/>
    <w:pPr>
      <w:shd w:val="pct50" w:color="auto" w:fill="auto"/>
    </w:pPr>
    <w:rPr>
      <w:b/>
      <w:color w:val="FFFFFF"/>
    </w:rPr>
  </w:style>
  <w:style w:type="character" w:customStyle="1" w:styleId="ekvaufgabenzahlZchn">
    <w:name w:val="ekv.aufgabenzahl Zchn"/>
    <w:link w:val="ekvaufgabenzahl"/>
    <w:rsid w:val="00CA68C3"/>
    <w:rPr>
      <w:rFonts w:ascii="Arial" w:hAnsi="Arial"/>
      <w:b/>
      <w:color w:val="FFFFFF"/>
      <w:shd w:val="pct50" w:color="auto" w:fill="auto"/>
    </w:rPr>
  </w:style>
  <w:style w:type="paragraph" w:customStyle="1" w:styleId="ekvfremdtextzeilenzaehler">
    <w:name w:val="ekv.fremdtext.zeilenzaehler"/>
    <w:link w:val="ekvfremdtextzeilenzaehlerZchn"/>
    <w:qFormat/>
    <w:rsid w:val="00CA68C3"/>
    <w:pPr>
      <w:spacing w:line="280" w:lineRule="exact"/>
      <w:ind w:left="397"/>
    </w:pPr>
    <w:rPr>
      <w:sz w:val="22"/>
      <w:szCs w:val="22"/>
    </w:rPr>
  </w:style>
  <w:style w:type="paragraph" w:customStyle="1" w:styleId="ekvfusszeileabsatz1">
    <w:name w:val="ekv.fusszeile.absatz.1"/>
    <w:qFormat/>
    <w:rsid w:val="00CA68C3"/>
    <w:pPr>
      <w:suppressLineNumbers/>
      <w:spacing w:line="57" w:lineRule="exact"/>
    </w:pPr>
    <w:rPr>
      <w:rFonts w:ascii="Arial" w:hAnsi="Arial"/>
    </w:rPr>
  </w:style>
  <w:style w:type="paragraph" w:customStyle="1" w:styleId="ekvfusszeileabsatz2">
    <w:name w:val="ekv.fusszeile.absatz.2"/>
    <w:qFormat/>
    <w:rsid w:val="00CA68C3"/>
    <w:pPr>
      <w:suppressLineNumbers/>
      <w:spacing w:line="240" w:lineRule="exact"/>
    </w:pPr>
    <w:rPr>
      <w:rFonts w:ascii="Arial" w:hAnsi="Arial"/>
    </w:rPr>
  </w:style>
  <w:style w:type="paragraph" w:customStyle="1" w:styleId="ekvfusszeileseitenzahl">
    <w:name w:val="ekv.fusszeile.seitenzahl"/>
    <w:qFormat/>
    <w:rsid w:val="00CA68C3"/>
    <w:pPr>
      <w:suppressLineNumbers/>
      <w:jc w:val="right"/>
    </w:pPr>
    <w:rPr>
      <w:rFonts w:ascii="Arial" w:hAnsi="Arial"/>
      <w:b/>
    </w:rPr>
  </w:style>
  <w:style w:type="paragraph" w:customStyle="1" w:styleId="ekvfusszeiletext">
    <w:name w:val="ekv.fusszeile.text"/>
    <w:qFormat/>
    <w:rsid w:val="00CA68C3"/>
    <w:pPr>
      <w:suppressLineNumbers/>
      <w:suppressAutoHyphens/>
      <w:spacing w:line="140" w:lineRule="exact"/>
    </w:pPr>
    <w:rPr>
      <w:rFonts w:ascii="Arial" w:hAnsi="Arial"/>
      <w:sz w:val="10"/>
    </w:rPr>
  </w:style>
  <w:style w:type="paragraph" w:customStyle="1" w:styleId="ekvgrundschrift">
    <w:name w:val="ekv.grundschrift"/>
    <w:qFormat/>
    <w:rsid w:val="00CA68C3"/>
    <w:pPr>
      <w:suppressLineNumbers/>
      <w:spacing w:line="240" w:lineRule="exact"/>
    </w:pPr>
    <w:rPr>
      <w:rFonts w:ascii="Arial" w:hAnsi="Arial"/>
    </w:rPr>
  </w:style>
  <w:style w:type="paragraph" w:customStyle="1" w:styleId="ekvkopfzeilekategorie">
    <w:name w:val="ekv.kopfzeile.kategorie"/>
    <w:qFormat/>
    <w:rsid w:val="00CA68C3"/>
    <w:rPr>
      <w:rFonts w:ascii="Arial" w:hAnsi="Arial"/>
    </w:rPr>
  </w:style>
  <w:style w:type="paragraph" w:customStyle="1" w:styleId="ekvkofpzeilethema">
    <w:name w:val="ekv.kofpzeile.thema"/>
    <w:basedOn w:val="ekvkopfzeilekategorie"/>
    <w:rsid w:val="00CA68C3"/>
    <w:pPr>
      <w:spacing w:line="320" w:lineRule="exact"/>
    </w:pPr>
    <w:rPr>
      <w:b/>
      <w:sz w:val="28"/>
    </w:rPr>
  </w:style>
  <w:style w:type="paragraph" w:customStyle="1" w:styleId="ekvkopfzeileabsatz">
    <w:name w:val="ekv.kopfzeile.absatz"/>
    <w:qFormat/>
    <w:rsid w:val="00CA68C3"/>
    <w:pPr>
      <w:suppressLineNumbers/>
    </w:pPr>
    <w:rPr>
      <w:rFonts w:ascii="Arial" w:hAnsi="Arial"/>
    </w:rPr>
  </w:style>
  <w:style w:type="paragraph" w:customStyle="1" w:styleId="ekvkopfzeilecode">
    <w:name w:val="ekv.kopfzeile.code"/>
    <w:qFormat/>
    <w:rsid w:val="00CA68C3"/>
    <w:pPr>
      <w:jc w:val="right"/>
    </w:pPr>
    <w:rPr>
      <w:rFonts w:ascii="Arial" w:hAnsi="Arial"/>
    </w:rPr>
  </w:style>
  <w:style w:type="paragraph" w:customStyle="1" w:styleId="ekvkopfzeilekuerzel">
    <w:name w:val="ekv.kopfzeile.kuerzel"/>
    <w:qFormat/>
    <w:rsid w:val="00CA68C3"/>
    <w:pPr>
      <w:jc w:val="right"/>
    </w:pPr>
    <w:rPr>
      <w:rFonts w:ascii="Arial" w:hAnsi="Arial"/>
      <w:b/>
      <w:sz w:val="28"/>
      <w:szCs w:val="28"/>
    </w:rPr>
  </w:style>
  <w:style w:type="paragraph" w:customStyle="1" w:styleId="ekvkopfzeilethema">
    <w:name w:val="ekv.kopfzeile.thema"/>
    <w:qFormat/>
    <w:rsid w:val="00CA68C3"/>
    <w:rPr>
      <w:rFonts w:ascii="Arial" w:hAnsi="Arial"/>
      <w:b/>
      <w:sz w:val="28"/>
    </w:rPr>
  </w:style>
  <w:style w:type="paragraph" w:customStyle="1" w:styleId="ekvleerzeile">
    <w:name w:val="ekv.leerzeile"/>
    <w:link w:val="ekvleerzeileZchn"/>
    <w:qFormat/>
    <w:rsid w:val="00CA68C3"/>
    <w:pPr>
      <w:suppressLineNumbers/>
      <w:spacing w:line="280" w:lineRule="exact"/>
      <w:ind w:left="397"/>
    </w:pPr>
    <w:rPr>
      <w:sz w:val="22"/>
      <w:szCs w:val="22"/>
    </w:rPr>
  </w:style>
  <w:style w:type="character" w:customStyle="1" w:styleId="ekvleerzeileZchn">
    <w:name w:val="ekv.leerzeile Zchn"/>
    <w:link w:val="ekvleerzeile"/>
    <w:rsid w:val="00CA68C3"/>
    <w:rPr>
      <w:sz w:val="22"/>
      <w:szCs w:val="22"/>
      <w:lang w:bidi="ar-SA"/>
    </w:rPr>
  </w:style>
  <w:style w:type="paragraph" w:customStyle="1" w:styleId="ekvquelle">
    <w:name w:val="ekv.quelle"/>
    <w:link w:val="ekvquelleZchn"/>
    <w:uiPriority w:val="99"/>
    <w:qFormat/>
    <w:rsid w:val="00020779"/>
    <w:pPr>
      <w:numPr>
        <w:numId w:val="1"/>
      </w:numPr>
      <w:suppressLineNumbers/>
      <w:spacing w:before="280" w:line="200" w:lineRule="exact"/>
      <w:ind w:left="397" w:hanging="397"/>
    </w:pPr>
    <w:rPr>
      <w:rFonts w:ascii="Arial" w:hAnsi="Arial"/>
      <w:sz w:val="16"/>
    </w:rPr>
  </w:style>
  <w:style w:type="paragraph" w:customStyle="1" w:styleId="ekvueberschrift1">
    <w:name w:val="ekv.ueberschrift.1"/>
    <w:qFormat/>
    <w:rsid w:val="00D01A7D"/>
    <w:pPr>
      <w:suppressLineNumbers/>
      <w:suppressAutoHyphens/>
      <w:spacing w:after="400" w:line="320" w:lineRule="exact"/>
      <w:contextualSpacing/>
    </w:pPr>
    <w:rPr>
      <w:rFonts w:ascii="Arial" w:hAnsi="Arial"/>
      <w:b/>
      <w:color w:val="808080"/>
      <w:sz w:val="28"/>
    </w:rPr>
  </w:style>
  <w:style w:type="paragraph" w:customStyle="1" w:styleId="ekvueberschriftfremdtext">
    <w:name w:val="ekv.ueberschrift.fremdtext"/>
    <w:qFormat/>
    <w:rsid w:val="004101FA"/>
    <w:pPr>
      <w:keepNext/>
      <w:suppressLineNumbers/>
      <w:suppressAutoHyphens/>
      <w:spacing w:after="140" w:line="300" w:lineRule="exact"/>
      <w:ind w:left="425"/>
    </w:pPr>
    <w:rPr>
      <w:b/>
      <w:sz w:val="26"/>
    </w:rPr>
  </w:style>
  <w:style w:type="paragraph" w:customStyle="1" w:styleId="ekvaufgabetext">
    <w:name w:val="ekv.aufgabe.text"/>
    <w:link w:val="ekvaufgabetextZchn"/>
    <w:uiPriority w:val="99"/>
    <w:qFormat/>
    <w:rsid w:val="00661770"/>
    <w:pPr>
      <w:suppressLineNumbers/>
      <w:spacing w:line="240" w:lineRule="exact"/>
      <w:ind w:left="397"/>
    </w:pPr>
    <w:rPr>
      <w:rFonts w:ascii="Arial" w:hAnsi="Arial"/>
    </w:rPr>
  </w:style>
  <w:style w:type="paragraph" w:customStyle="1" w:styleId="ekvschreibzeileneinleitung">
    <w:name w:val="ekv.schreibzeilen.einleitung"/>
    <w:qFormat/>
    <w:rsid w:val="00661770"/>
    <w:pPr>
      <w:suppressLineNumbers/>
      <w:ind w:left="397"/>
    </w:pPr>
    <w:rPr>
      <w:rFonts w:ascii="Arial" w:hAnsi="Arial"/>
      <w:b/>
      <w:bCs/>
    </w:rPr>
  </w:style>
  <w:style w:type="paragraph" w:customStyle="1" w:styleId="ekvschreibzeilentext">
    <w:name w:val="ekv.schreibzeilen.text"/>
    <w:link w:val="ekvschreibzeilentextZchn"/>
    <w:uiPriority w:val="99"/>
    <w:rsid w:val="00661770"/>
    <w:pPr>
      <w:suppressLineNumbers/>
      <w:spacing w:line="480" w:lineRule="exact"/>
    </w:pPr>
    <w:rPr>
      <w:rFonts w:ascii="Arial" w:hAnsi="Arial"/>
    </w:rPr>
  </w:style>
  <w:style w:type="character" w:customStyle="1" w:styleId="ekvschreibzeilentextZchn">
    <w:name w:val="ekv.schreibzeilen.text Zchn"/>
    <w:link w:val="ekvschreibzeilentext"/>
    <w:uiPriority w:val="99"/>
    <w:rsid w:val="00661770"/>
    <w:rPr>
      <w:rFonts w:ascii="Arial" w:hAnsi="Arial"/>
      <w:lang w:val="de-DE" w:eastAsia="de-DE" w:bidi="ar-SA"/>
    </w:rPr>
  </w:style>
  <w:style w:type="paragraph" w:customStyle="1" w:styleId="ekvschreibzeilentextkursiv">
    <w:name w:val="ekv.schreibzeilen.text.kursiv"/>
    <w:basedOn w:val="ekvschreibzeilentext"/>
    <w:link w:val="ekvschreibzeilentextkursivZchn"/>
    <w:qFormat/>
    <w:rsid w:val="00661770"/>
    <w:rPr>
      <w:i/>
      <w:lang w:val="x-none" w:eastAsia="x-none"/>
    </w:rPr>
  </w:style>
  <w:style w:type="character" w:customStyle="1" w:styleId="ekvschreibzeilentextkursivZchn">
    <w:name w:val="ekv.schreibzeilen.text.kursiv Zchn"/>
    <w:link w:val="ekvschreibzeilentextkursiv"/>
    <w:rsid w:val="00661770"/>
    <w:rPr>
      <w:rFonts w:ascii="Arial" w:hAnsi="Arial"/>
      <w:i/>
    </w:rPr>
  </w:style>
  <w:style w:type="character" w:customStyle="1" w:styleId="ekvfussnotezeichenZchn">
    <w:name w:val="ekv.fussnote.zeichen Zchn"/>
    <w:link w:val="ekvfussnotezeichen"/>
    <w:rsid w:val="00ED3BD1"/>
    <w:rPr>
      <w:b/>
      <w:sz w:val="26"/>
      <w:vertAlign w:val="superscript"/>
      <w:lang w:bidi="ar-SA"/>
    </w:rPr>
  </w:style>
  <w:style w:type="paragraph" w:customStyle="1" w:styleId="ekvtabelletext">
    <w:name w:val="ekv.tabelle.text"/>
    <w:link w:val="ekvtabelletextZchn"/>
    <w:qFormat/>
    <w:rsid w:val="00584905"/>
    <w:pPr>
      <w:suppressLineNumbers/>
      <w:spacing w:line="240" w:lineRule="exact"/>
    </w:pPr>
    <w:rPr>
      <w:rFonts w:ascii="Arial" w:hAnsi="Arial" w:cs="Arial"/>
    </w:rPr>
  </w:style>
  <w:style w:type="character" w:customStyle="1" w:styleId="ekvtabelletextZchn">
    <w:name w:val="ekv.tabelle.text Zchn"/>
    <w:link w:val="ekvtabelletext"/>
    <w:rsid w:val="00584905"/>
    <w:rPr>
      <w:rFonts w:ascii="Arial" w:hAnsi="Arial" w:cs="Arial"/>
      <w:lang w:val="de-DE" w:eastAsia="de-DE" w:bidi="ar-SA"/>
    </w:rPr>
  </w:style>
  <w:style w:type="paragraph" w:customStyle="1" w:styleId="ekvtabelletenummerierung123">
    <w:name w:val="ekv.tabelle.te.nummerierung.123"/>
    <w:qFormat/>
    <w:rsid w:val="00500256"/>
    <w:pPr>
      <w:numPr>
        <w:numId w:val="11"/>
      </w:numPr>
      <w:spacing w:line="240" w:lineRule="exact"/>
    </w:pPr>
    <w:rPr>
      <w:rFonts w:ascii="Arial" w:hAnsi="Arial" w:cs="Arial"/>
    </w:rPr>
  </w:style>
  <w:style w:type="paragraph" w:customStyle="1" w:styleId="ekvaufgabetextkursiv">
    <w:name w:val="ekv.aufgabe.text.kursiv"/>
    <w:basedOn w:val="ekvaufgabetext"/>
    <w:link w:val="ekvaufgabetextkursivZchn"/>
    <w:qFormat/>
    <w:rsid w:val="00584905"/>
    <w:rPr>
      <w:i/>
      <w:lang w:val="x-none" w:eastAsia="x-none"/>
    </w:rPr>
  </w:style>
  <w:style w:type="character" w:customStyle="1" w:styleId="ekvaufgabetextZchn">
    <w:name w:val="ekv.aufgabe.text Zchn"/>
    <w:link w:val="ekvaufgabetext"/>
    <w:uiPriority w:val="99"/>
    <w:rsid w:val="00584905"/>
    <w:rPr>
      <w:rFonts w:ascii="Arial" w:hAnsi="Arial"/>
      <w:lang w:val="de-DE" w:eastAsia="de-DE" w:bidi="ar-SA"/>
    </w:rPr>
  </w:style>
  <w:style w:type="character" w:customStyle="1" w:styleId="ekvaufgabetextkursivZchn">
    <w:name w:val="ekv.aufgabe.text.kursiv Zchn"/>
    <w:link w:val="ekvaufgabetextkursiv"/>
    <w:rsid w:val="00584905"/>
    <w:rPr>
      <w:rFonts w:ascii="Arial" w:hAnsi="Arial"/>
      <w:i/>
    </w:rPr>
  </w:style>
  <w:style w:type="paragraph" w:customStyle="1" w:styleId="ekvfremdtextzeilenzaehlerkursiv">
    <w:name w:val="ekv.fremdtext.zeilenzaehler.kursiv"/>
    <w:basedOn w:val="ekvfremdtextzeilenzaehler"/>
    <w:link w:val="ekvfremdtextzeilenzaehlerkursivZchn"/>
    <w:qFormat/>
    <w:rsid w:val="00AC3D42"/>
    <w:rPr>
      <w:i/>
      <w:lang w:val="x-none" w:eastAsia="x-none"/>
    </w:rPr>
  </w:style>
  <w:style w:type="character" w:customStyle="1" w:styleId="ekvfremdtextzeilenzaehlerZchn">
    <w:name w:val="ekv.fremdtext.zeilenzaehler Zchn"/>
    <w:link w:val="ekvfremdtextzeilenzaehler"/>
    <w:rsid w:val="00AC3D42"/>
    <w:rPr>
      <w:sz w:val="22"/>
      <w:szCs w:val="22"/>
      <w:lang w:bidi="ar-SA"/>
    </w:rPr>
  </w:style>
  <w:style w:type="character" w:customStyle="1" w:styleId="ekvfremdtextzeilenzaehlerkursivZchn">
    <w:name w:val="ekv.fremdtext.zeilenzaehler.kursiv Zchn"/>
    <w:link w:val="ekvfremdtextzeilenzaehlerkursiv"/>
    <w:rsid w:val="00AC3D42"/>
    <w:rPr>
      <w:i/>
      <w:sz w:val="22"/>
      <w:szCs w:val="22"/>
    </w:rPr>
  </w:style>
  <w:style w:type="character" w:styleId="Funotenzeichen">
    <w:name w:val="footnote reference"/>
    <w:rsid w:val="00AC3D42"/>
    <w:rPr>
      <w:vertAlign w:val="superscript"/>
    </w:rPr>
  </w:style>
  <w:style w:type="paragraph" w:customStyle="1" w:styleId="ekvfussnotezahl">
    <w:name w:val="ekv.fussnote.zahl"/>
    <w:basedOn w:val="ekvfussnotetext"/>
    <w:link w:val="ekvfussnotezahlZchn"/>
    <w:qFormat/>
    <w:rsid w:val="00AC3D42"/>
    <w:rPr>
      <w:vertAlign w:val="superscript"/>
      <w:lang w:val="x-none" w:eastAsia="x-none"/>
    </w:rPr>
  </w:style>
  <w:style w:type="paragraph" w:customStyle="1" w:styleId="ekvfussnotetext">
    <w:name w:val="ekv.fussnote.text"/>
    <w:qFormat/>
    <w:rsid w:val="000B165E"/>
    <w:pPr>
      <w:tabs>
        <w:tab w:val="left" w:pos="142"/>
      </w:tabs>
      <w:ind w:left="142" w:hanging="142"/>
    </w:pPr>
    <w:rPr>
      <w:rFonts w:ascii="Arial" w:hAnsi="Arial"/>
      <w:sz w:val="14"/>
      <w:szCs w:val="14"/>
    </w:rPr>
  </w:style>
  <w:style w:type="character" w:customStyle="1" w:styleId="ekvfussnotezahlZchn">
    <w:name w:val="ekv.fussnote.zahl Zchn"/>
    <w:link w:val="ekvfussnotezahl"/>
    <w:rsid w:val="00AC3D42"/>
    <w:rPr>
      <w:rFonts w:ascii="Arial" w:hAnsi="Arial"/>
      <w:sz w:val="14"/>
      <w:szCs w:val="14"/>
      <w:vertAlign w:val="superscript"/>
    </w:rPr>
  </w:style>
  <w:style w:type="paragraph" w:customStyle="1" w:styleId="ekvtabelletitellinks">
    <w:name w:val="ekv.tabelle.titel.links"/>
    <w:link w:val="ekvtabelletitellinksZchn"/>
    <w:qFormat/>
    <w:rsid w:val="004101FA"/>
    <w:rPr>
      <w:rFonts w:ascii="Arial" w:hAnsi="Arial"/>
      <w:b/>
    </w:rPr>
  </w:style>
  <w:style w:type="character" w:customStyle="1" w:styleId="ekvtabelletitellinksZchn">
    <w:name w:val="ekv.tabelle.titel.links Zchn"/>
    <w:link w:val="ekvtabelletitellinks"/>
    <w:rsid w:val="004101FA"/>
    <w:rPr>
      <w:rFonts w:ascii="Arial" w:hAnsi="Arial"/>
      <w:b/>
      <w:lang w:val="de-DE" w:eastAsia="de-DE" w:bidi="ar-SA"/>
    </w:rPr>
  </w:style>
  <w:style w:type="paragraph" w:customStyle="1" w:styleId="ekvtabelleaufzaehlung-">
    <w:name w:val="ekv.tabelle.aufzaehlung.-"/>
    <w:qFormat/>
    <w:rsid w:val="004101FA"/>
    <w:pPr>
      <w:numPr>
        <w:numId w:val="2"/>
      </w:numPr>
      <w:ind w:left="284" w:hanging="284"/>
    </w:pPr>
    <w:rPr>
      <w:rFonts w:ascii="Arial" w:hAnsi="Arial" w:cs="Arial"/>
    </w:rPr>
  </w:style>
  <w:style w:type="paragraph" w:customStyle="1" w:styleId="ekvtextfeldtext">
    <w:name w:val="ekv.textfeld.text"/>
    <w:link w:val="ekvtextfeldtextZchn"/>
    <w:qFormat/>
    <w:rsid w:val="000B165E"/>
    <w:pPr>
      <w:jc w:val="center"/>
    </w:pPr>
    <w:rPr>
      <w:rFonts w:ascii="Arial" w:hAnsi="Arial"/>
      <w:sz w:val="22"/>
      <w:szCs w:val="22"/>
    </w:rPr>
  </w:style>
  <w:style w:type="paragraph" w:customStyle="1" w:styleId="ekvaufgabetextaufzaehlung">
    <w:name w:val="ekv.aufgabe.text.aufzaehlung"/>
    <w:link w:val="ekvaufgabetextaufzaehlungZchn"/>
    <w:qFormat/>
    <w:rsid w:val="003A66FC"/>
    <w:pPr>
      <w:numPr>
        <w:numId w:val="3"/>
      </w:numPr>
      <w:suppressLineNumbers/>
      <w:spacing w:after="120" w:line="240" w:lineRule="exact"/>
      <w:ind w:left="709" w:hanging="284"/>
    </w:pPr>
    <w:rPr>
      <w:rFonts w:ascii="Arial" w:hAnsi="Arial"/>
    </w:rPr>
  </w:style>
  <w:style w:type="paragraph" w:customStyle="1" w:styleId="ekvaufgabetextkursiveinzug">
    <w:name w:val="ekv.aufgabe.text.kursiv.einzug"/>
    <w:basedOn w:val="ekvaufgabetextkursiv"/>
    <w:link w:val="ekvaufgabetextkursiveinzugZchn"/>
    <w:qFormat/>
    <w:rsid w:val="00D36658"/>
    <w:pPr>
      <w:spacing w:after="120"/>
      <w:ind w:left="709"/>
    </w:pPr>
  </w:style>
  <w:style w:type="character" w:customStyle="1" w:styleId="ekvaufgabetextkursiveinzugZchn">
    <w:name w:val="ekv.aufgabe.text.kursiv.einzug Zchn"/>
    <w:link w:val="ekvaufgabetextkursiveinzug"/>
    <w:rsid w:val="00D36658"/>
    <w:rPr>
      <w:rFonts w:ascii="Arial" w:hAnsi="Arial"/>
      <w:i/>
    </w:rPr>
  </w:style>
  <w:style w:type="paragraph" w:customStyle="1" w:styleId="ekvaufgabetextnummerierungabc">
    <w:name w:val="ekv.aufgabe.text.nummerierung.abc"/>
    <w:qFormat/>
    <w:rsid w:val="00702B27"/>
    <w:pPr>
      <w:numPr>
        <w:numId w:val="4"/>
      </w:numPr>
      <w:spacing w:after="120" w:line="240" w:lineRule="exact"/>
      <w:ind w:left="709" w:hanging="284"/>
    </w:pPr>
    <w:rPr>
      <w:rFonts w:ascii="Arial" w:hAnsi="Arial"/>
    </w:rPr>
  </w:style>
  <w:style w:type="paragraph" w:customStyle="1" w:styleId="ekvaufgabetextnummerierungabckursiv">
    <w:name w:val="ekv.aufgabe.text.nummerierung.abc.kursiv"/>
    <w:basedOn w:val="ekvaufgabetextnummerierungabc"/>
    <w:link w:val="ekvaufgabetextnummerierungabckursivZchn"/>
    <w:qFormat/>
    <w:rsid w:val="00080E49"/>
    <w:rPr>
      <w:i/>
      <w:lang w:val="x-none" w:eastAsia="x-none"/>
    </w:rPr>
  </w:style>
  <w:style w:type="character" w:customStyle="1" w:styleId="ekvaufgabetextnummerierungabckursivZchn">
    <w:name w:val="ekv.aufgabe.text.nummerierung.abc.kursiv Zchn"/>
    <w:link w:val="ekvaufgabetextnummerierungabckursiv"/>
    <w:rsid w:val="00080E49"/>
    <w:rPr>
      <w:rFonts w:ascii="Arial" w:hAnsi="Arial"/>
      <w:i/>
    </w:rPr>
  </w:style>
  <w:style w:type="character" w:styleId="Hyperlink">
    <w:name w:val="Hyperlink"/>
    <w:rsid w:val="00FB36DD"/>
    <w:rPr>
      <w:color w:val="000000"/>
      <w:u w:val="single"/>
    </w:rPr>
  </w:style>
  <w:style w:type="paragraph" w:customStyle="1" w:styleId="ekvaufgabetextnummerierung123">
    <w:name w:val="ekv.aufgabe.text.nummerierung.123"/>
    <w:link w:val="ekvaufgabetextnummerierung123Zchn"/>
    <w:qFormat/>
    <w:rsid w:val="00E00732"/>
    <w:pPr>
      <w:numPr>
        <w:numId w:val="5"/>
      </w:numPr>
      <w:suppressLineNumbers/>
      <w:spacing w:line="240" w:lineRule="exact"/>
      <w:ind w:left="709" w:hanging="284"/>
    </w:pPr>
    <w:rPr>
      <w:rFonts w:ascii="Arial" w:hAnsi="Arial"/>
    </w:rPr>
  </w:style>
  <w:style w:type="paragraph" w:customStyle="1" w:styleId="ekvaufgabetextnummerierung123kursiv">
    <w:name w:val="ekv.aufgabe.text.nummerierung.123.kursiv"/>
    <w:basedOn w:val="ekvaufgabetextnummerierung123"/>
    <w:link w:val="ekvaufgabetextnummerierung123kursivZchn"/>
    <w:qFormat/>
    <w:rsid w:val="00FB36DD"/>
    <w:rPr>
      <w:i/>
      <w:lang w:val="x-none" w:eastAsia="x-none"/>
    </w:rPr>
  </w:style>
  <w:style w:type="paragraph" w:customStyle="1" w:styleId="ekvtextfeldtextkursiv">
    <w:name w:val="ekv.textfeld.text.kursiv"/>
    <w:basedOn w:val="ekvtextfeldtext"/>
    <w:link w:val="ekvtextfeldtextkursivZchn"/>
    <w:qFormat/>
    <w:rsid w:val="00FB36DD"/>
    <w:rPr>
      <w:i/>
    </w:rPr>
  </w:style>
  <w:style w:type="character" w:customStyle="1" w:styleId="ekvaufgabetextnummerierung123Zchn">
    <w:name w:val="ekv.aufgabe.text.nummerierung.123 Zchn"/>
    <w:link w:val="ekvaufgabetextnummerierung123"/>
    <w:rsid w:val="00E00732"/>
    <w:rPr>
      <w:rFonts w:ascii="Arial" w:hAnsi="Arial"/>
      <w:lang w:val="de-DE" w:eastAsia="de-DE" w:bidi="ar-SA"/>
    </w:rPr>
  </w:style>
  <w:style w:type="character" w:customStyle="1" w:styleId="ekvaufgabetextnummerierung123kursivZchn">
    <w:name w:val="ekv.aufgabe.text.nummerierung.123.kursiv Zchn"/>
    <w:link w:val="ekvaufgabetextnummerierung123kursiv"/>
    <w:rsid w:val="00FB36DD"/>
    <w:rPr>
      <w:rFonts w:ascii="Arial" w:hAnsi="Arial"/>
      <w:i/>
    </w:rPr>
  </w:style>
  <w:style w:type="character" w:customStyle="1" w:styleId="ekvtextfeldtextkursivZchn">
    <w:name w:val="ekv.textfeld.text.kursiv Zchn"/>
    <w:link w:val="ekvtextfeldtextkursiv"/>
    <w:rsid w:val="00FB36DD"/>
    <w:rPr>
      <w:rFonts w:ascii="Arial" w:hAnsi="Arial" w:cs="Arial"/>
      <w:i/>
      <w:sz w:val="22"/>
      <w:szCs w:val="22"/>
    </w:rPr>
  </w:style>
  <w:style w:type="paragraph" w:customStyle="1" w:styleId="ekvtextfeldtextunterstrichen">
    <w:name w:val="ekv.textfeld.text.unterstrichen"/>
    <w:basedOn w:val="ekvtextfeldtext"/>
    <w:link w:val="ekvtextfeldtextunterstrichenZchn"/>
    <w:qFormat/>
    <w:rsid w:val="00D14525"/>
    <w:rPr>
      <w:u w:val="single"/>
      <w:lang w:val="x-none" w:eastAsia="x-none"/>
    </w:rPr>
  </w:style>
  <w:style w:type="paragraph" w:customStyle="1" w:styleId="ekvtextfeldtextgepunktet">
    <w:name w:val="ekv.textfeld.text.gepunktet"/>
    <w:basedOn w:val="ekvtextfeldtext"/>
    <w:link w:val="ekvtextfeldtextgepunktetZchn"/>
    <w:qFormat/>
    <w:rsid w:val="00D14525"/>
    <w:rPr>
      <w:u w:val="dotted"/>
      <w:lang w:val="x-none" w:eastAsia="x-none"/>
    </w:rPr>
  </w:style>
  <w:style w:type="character" w:customStyle="1" w:styleId="ekvtextfeldtextZchn">
    <w:name w:val="ekv.textfeld.text Zchn"/>
    <w:link w:val="ekvtextfeldtext"/>
    <w:rsid w:val="00D14525"/>
    <w:rPr>
      <w:rFonts w:ascii="Arial" w:hAnsi="Arial"/>
      <w:sz w:val="22"/>
      <w:szCs w:val="22"/>
      <w:lang w:bidi="ar-SA"/>
    </w:rPr>
  </w:style>
  <w:style w:type="character" w:customStyle="1" w:styleId="ekvtextfeldtextunterstrichenZchn">
    <w:name w:val="ekv.textfeld.text.unterstrichen Zchn"/>
    <w:link w:val="ekvtextfeldtextunterstrichen"/>
    <w:rsid w:val="00D14525"/>
    <w:rPr>
      <w:rFonts w:ascii="Arial" w:hAnsi="Arial" w:cs="Arial"/>
      <w:sz w:val="22"/>
      <w:szCs w:val="22"/>
      <w:u w:val="single"/>
    </w:rPr>
  </w:style>
  <w:style w:type="paragraph" w:customStyle="1" w:styleId="ekvtextfeldtextwellenlinie">
    <w:name w:val="ekv.textfeld.text.wellenlinie"/>
    <w:basedOn w:val="ekvtextfeldtext"/>
    <w:link w:val="ekvtextfeldtextwellenlinieZchn"/>
    <w:qFormat/>
    <w:rsid w:val="00D14525"/>
    <w:rPr>
      <w:u w:val="wave"/>
      <w:lang w:val="x-none" w:eastAsia="x-none"/>
    </w:rPr>
  </w:style>
  <w:style w:type="character" w:customStyle="1" w:styleId="ekvtextfeldtextgepunktetZchn">
    <w:name w:val="ekv.textfeld.text.gepunktet Zchn"/>
    <w:link w:val="ekvtextfeldtextgepunktet"/>
    <w:rsid w:val="00D14525"/>
    <w:rPr>
      <w:rFonts w:ascii="Arial" w:hAnsi="Arial" w:cs="Arial"/>
      <w:sz w:val="22"/>
      <w:szCs w:val="22"/>
      <w:u w:val="dotted"/>
    </w:rPr>
  </w:style>
  <w:style w:type="character" w:customStyle="1" w:styleId="ekvtextfeldtextwellenlinieZchn">
    <w:name w:val="ekv.textfeld.text.wellenlinie Zchn"/>
    <w:link w:val="ekvtextfeldtextwellenlinie"/>
    <w:rsid w:val="00D14525"/>
    <w:rPr>
      <w:rFonts w:ascii="Arial" w:hAnsi="Arial" w:cs="Arial"/>
      <w:sz w:val="22"/>
      <w:szCs w:val="22"/>
      <w:u w:val="wave"/>
    </w:rPr>
  </w:style>
  <w:style w:type="paragraph" w:customStyle="1" w:styleId="ekvaufgabetextnummerierungabctimes">
    <w:name w:val="ekv.aufgabe.text.nummerierung.abc.times"/>
    <w:basedOn w:val="ekvaufgabetextnummerierungabc"/>
    <w:link w:val="ekvaufgabetextnummerierungabctimesZchn"/>
    <w:qFormat/>
    <w:rsid w:val="00F949F9"/>
    <w:pPr>
      <w:numPr>
        <w:numId w:val="6"/>
      </w:numPr>
      <w:ind w:left="709" w:hanging="284"/>
    </w:pPr>
    <w:rPr>
      <w:rFonts w:ascii="Times New Roman" w:hAnsi="Times New Roman"/>
      <w:sz w:val="22"/>
      <w:szCs w:val="22"/>
      <w:lang w:val="x-none" w:eastAsia="x-none"/>
    </w:rPr>
  </w:style>
  <w:style w:type="character" w:customStyle="1" w:styleId="ekvaufgabetextnummerierungabctimesZchn">
    <w:name w:val="ekv.aufgabe.text.nummerierung.abc.times Zchn"/>
    <w:link w:val="ekvaufgabetextnummerierungabctimes"/>
    <w:rsid w:val="00F949F9"/>
    <w:rPr>
      <w:sz w:val="22"/>
      <w:szCs w:val="22"/>
    </w:rPr>
  </w:style>
  <w:style w:type="paragraph" w:customStyle="1" w:styleId="ekvaufgabeunterstrichen">
    <w:name w:val="ekv.aufgabe.unterstrichen"/>
    <w:basedOn w:val="ekvaufgabe"/>
    <w:link w:val="ekvaufgabeunterstrichenZchn"/>
    <w:qFormat/>
    <w:rsid w:val="001520FA"/>
    <w:rPr>
      <w:u w:val="single"/>
      <w:lang w:val="x-none" w:eastAsia="x-none"/>
    </w:rPr>
  </w:style>
  <w:style w:type="paragraph" w:customStyle="1" w:styleId="ekvaufgabegewellt">
    <w:name w:val="ekv.aufgabe.gewellt"/>
    <w:basedOn w:val="ekvaufgabe"/>
    <w:link w:val="ekvaufgabegewelltZchn"/>
    <w:qFormat/>
    <w:rsid w:val="001520FA"/>
    <w:rPr>
      <w:u w:val="wave"/>
      <w:lang w:val="x-none" w:eastAsia="x-none"/>
    </w:rPr>
  </w:style>
  <w:style w:type="character" w:customStyle="1" w:styleId="ekvaufgabeZchn">
    <w:name w:val="ekv.aufgabe Zchn"/>
    <w:link w:val="ekvaufgabe"/>
    <w:rsid w:val="001520FA"/>
    <w:rPr>
      <w:rFonts w:ascii="Arial" w:hAnsi="Arial"/>
      <w:lang w:val="de-DE" w:eastAsia="de-DE" w:bidi="ar-SA"/>
    </w:rPr>
  </w:style>
  <w:style w:type="character" w:customStyle="1" w:styleId="ekvaufgabeunterstrichenZchn">
    <w:name w:val="ekv.aufgabe.unterstrichen Zchn"/>
    <w:link w:val="ekvaufgabeunterstrichen"/>
    <w:rsid w:val="001520FA"/>
    <w:rPr>
      <w:rFonts w:ascii="Arial" w:hAnsi="Arial"/>
      <w:u w:val="single"/>
    </w:rPr>
  </w:style>
  <w:style w:type="character" w:customStyle="1" w:styleId="ekvaufgabegewelltZchn">
    <w:name w:val="ekv.aufgabe.gewellt Zchn"/>
    <w:link w:val="ekvaufgabegewellt"/>
    <w:rsid w:val="001520FA"/>
    <w:rPr>
      <w:rFonts w:ascii="Arial" w:hAnsi="Arial"/>
      <w:u w:val="wave"/>
    </w:rPr>
  </w:style>
  <w:style w:type="paragraph" w:customStyle="1" w:styleId="ekvueberschriftfremdtexthochgestellt">
    <w:name w:val="ekv.ueberschrift.fremdtext.hochgestellt"/>
    <w:basedOn w:val="ekvueberschriftfremdtext"/>
    <w:link w:val="ekvueberschriftfremdtexthochgestelltZchn"/>
    <w:qFormat/>
    <w:rsid w:val="003318F4"/>
    <w:rPr>
      <w:b w:val="0"/>
      <w:vertAlign w:val="superscript"/>
      <w:lang w:val="x-none" w:eastAsia="x-none"/>
    </w:rPr>
  </w:style>
  <w:style w:type="character" w:customStyle="1" w:styleId="ekvueberschriftfremdtexthochgestelltZchn">
    <w:name w:val="ekv.ueberschrift.fremdtext.hochgestellt Zchn"/>
    <w:link w:val="ekvueberschriftfremdtexthochgestellt"/>
    <w:rsid w:val="003318F4"/>
    <w:rPr>
      <w:sz w:val="26"/>
      <w:vertAlign w:val="superscript"/>
    </w:rPr>
  </w:style>
  <w:style w:type="paragraph" w:customStyle="1" w:styleId="ekvschreibszeilenaufzaehlung">
    <w:name w:val="ekv.schreibszeilen.aufzaehlung"/>
    <w:qFormat/>
    <w:rsid w:val="00C64740"/>
    <w:pPr>
      <w:numPr>
        <w:numId w:val="7"/>
      </w:numPr>
      <w:spacing w:line="480" w:lineRule="exact"/>
      <w:ind w:left="142" w:hanging="142"/>
      <w:contextualSpacing/>
    </w:pPr>
    <w:rPr>
      <w:rFonts w:ascii="Arial" w:hAnsi="Arial" w:cs="Arial"/>
    </w:rPr>
  </w:style>
  <w:style w:type="paragraph" w:customStyle="1" w:styleId="ekvfremdtextzeilenzaehlereinzugrechts">
    <w:name w:val="ekv.fremdtext.zeilenzaehler.einzug.rechts"/>
    <w:basedOn w:val="ekvfremdtextzeilenzaehler"/>
    <w:qFormat/>
    <w:rsid w:val="000414C1"/>
    <w:pPr>
      <w:ind w:right="3260"/>
    </w:pPr>
  </w:style>
  <w:style w:type="paragraph" w:customStyle="1" w:styleId="ekvquelleeinzugrechts">
    <w:name w:val="ekv.quelle.einzug.rechts"/>
    <w:basedOn w:val="ekvquelle"/>
    <w:qFormat/>
    <w:rsid w:val="000414C1"/>
    <w:pPr>
      <w:ind w:right="3260"/>
    </w:pPr>
  </w:style>
  <w:style w:type="paragraph" w:customStyle="1" w:styleId="ekvuberschriftfremdtexteinzugrechts">
    <w:name w:val="ekv.uberschrift.fremdtext.einzug.rechts"/>
    <w:basedOn w:val="ekvueberschriftfremdtext"/>
    <w:qFormat/>
    <w:rsid w:val="000414C1"/>
    <w:pPr>
      <w:ind w:right="3260"/>
    </w:pPr>
  </w:style>
  <w:style w:type="paragraph" w:customStyle="1" w:styleId="ekvaufgabetextfett">
    <w:name w:val="ekv.aufgabe.text.fett"/>
    <w:basedOn w:val="ekvaufgabetext"/>
    <w:link w:val="ekvaufgabetextfettZchn"/>
    <w:qFormat/>
    <w:rsid w:val="00974D82"/>
    <w:rPr>
      <w:b/>
      <w:lang w:val="x-none" w:eastAsia="x-none"/>
    </w:rPr>
  </w:style>
  <w:style w:type="paragraph" w:customStyle="1" w:styleId="ekvschreibzeilentextfett">
    <w:name w:val="ekv.schreibzeilen.text.fett"/>
    <w:basedOn w:val="ekvschreibzeilentext"/>
    <w:link w:val="ekvschreibzeilentextfettZchn"/>
    <w:qFormat/>
    <w:rsid w:val="00974D82"/>
    <w:rPr>
      <w:b/>
      <w:lang w:val="x-none" w:eastAsia="x-none"/>
    </w:rPr>
  </w:style>
  <w:style w:type="character" w:customStyle="1" w:styleId="ekvaufgabetextfettZchn">
    <w:name w:val="ekv.aufgabe.text.fett Zchn"/>
    <w:link w:val="ekvaufgabetextfett"/>
    <w:rsid w:val="00974D82"/>
    <w:rPr>
      <w:rFonts w:ascii="Arial" w:hAnsi="Arial"/>
      <w:b/>
    </w:rPr>
  </w:style>
  <w:style w:type="character" w:customStyle="1" w:styleId="ekvschreibzeilentextfettZchn">
    <w:name w:val="ekv.schreibzeilen.text.fett Zchn"/>
    <w:link w:val="ekvschreibzeilentextfett"/>
    <w:rsid w:val="00974D82"/>
    <w:rPr>
      <w:rFonts w:ascii="Arial" w:hAnsi="Arial"/>
      <w:b/>
    </w:rPr>
  </w:style>
  <w:style w:type="paragraph" w:customStyle="1" w:styleId="ekvfussnotemanuelltext">
    <w:name w:val="ekv.fussnote.manuell.text"/>
    <w:link w:val="ekvfussnotemanuelltextZchn"/>
    <w:qFormat/>
    <w:rsid w:val="000460C4"/>
    <w:pPr>
      <w:tabs>
        <w:tab w:val="left" w:pos="539"/>
      </w:tabs>
      <w:spacing w:before="280" w:line="200" w:lineRule="exact"/>
      <w:ind w:left="539" w:hanging="142"/>
      <w:contextualSpacing/>
    </w:pPr>
    <w:rPr>
      <w:rFonts w:ascii="Arial" w:hAnsi="Arial"/>
      <w:sz w:val="16"/>
      <w:szCs w:val="16"/>
    </w:rPr>
  </w:style>
  <w:style w:type="paragraph" w:customStyle="1" w:styleId="ekvfussnotemanuellziffer">
    <w:name w:val="ekv.fussnote.manuell.ziffer"/>
    <w:basedOn w:val="ekvfussnotemanuelltext"/>
    <w:next w:val="ekvfussnotemanuelltext"/>
    <w:link w:val="ekvfussnotemanuellzifferZchn"/>
    <w:qFormat/>
    <w:rsid w:val="00974D82"/>
    <w:rPr>
      <w:vertAlign w:val="superscript"/>
      <w:lang w:val="x-none" w:eastAsia="x-none"/>
    </w:rPr>
  </w:style>
  <w:style w:type="character" w:customStyle="1" w:styleId="ekvfussnotemanuelltextZchn">
    <w:name w:val="ekv.fussnote.manuell.text Zchn"/>
    <w:link w:val="ekvfussnotemanuelltext"/>
    <w:rsid w:val="000460C4"/>
    <w:rPr>
      <w:rFonts w:ascii="Arial" w:hAnsi="Arial"/>
      <w:sz w:val="16"/>
      <w:szCs w:val="16"/>
      <w:lang w:bidi="ar-SA"/>
    </w:rPr>
  </w:style>
  <w:style w:type="character" w:customStyle="1" w:styleId="ekvfussnotemanuellzifferZchn">
    <w:name w:val="ekv.fussnote.manuell.ziffer Zchn"/>
    <w:link w:val="ekvfussnotemanuellziffer"/>
    <w:rsid w:val="00974D82"/>
    <w:rPr>
      <w:rFonts w:ascii="Arial" w:hAnsi="Arial"/>
      <w:sz w:val="16"/>
      <w:szCs w:val="16"/>
      <w:vertAlign w:val="superscript"/>
    </w:rPr>
  </w:style>
  <w:style w:type="paragraph" w:customStyle="1" w:styleId="ekvaufgabetexteinzug">
    <w:name w:val="ekv.aufgabe.text.einzug"/>
    <w:basedOn w:val="ekvaufgabetext"/>
    <w:link w:val="ekvaufgabetexteinzugZchn"/>
    <w:qFormat/>
    <w:rsid w:val="00702B27"/>
    <w:pPr>
      <w:ind w:left="709"/>
    </w:pPr>
    <w:rPr>
      <w:lang w:val="x-none" w:eastAsia="x-none"/>
    </w:rPr>
  </w:style>
  <w:style w:type="paragraph" w:customStyle="1" w:styleId="ekvtabellenummerierungabc">
    <w:name w:val="ekv.tabelle.nummerierung.abc"/>
    <w:qFormat/>
    <w:rsid w:val="00553EE3"/>
    <w:pPr>
      <w:numPr>
        <w:numId w:val="8"/>
      </w:numPr>
      <w:spacing w:line="240" w:lineRule="exact"/>
      <w:ind w:left="284" w:hanging="284"/>
    </w:pPr>
    <w:rPr>
      <w:rFonts w:ascii="Arial" w:hAnsi="Arial" w:cs="Arial"/>
    </w:rPr>
  </w:style>
  <w:style w:type="paragraph" w:customStyle="1" w:styleId="ekvaufgabetextkursiveinzughaengend">
    <w:name w:val="ekv.aufgabe.text.kursiv.einzug.haengend"/>
    <w:basedOn w:val="ekvaufgabetextkursiv"/>
    <w:rsid w:val="004F5018"/>
    <w:pPr>
      <w:tabs>
        <w:tab w:val="left" w:pos="709"/>
      </w:tabs>
      <w:spacing w:before="200"/>
      <w:ind w:left="964" w:hanging="567"/>
    </w:pPr>
    <w:rPr>
      <w:iCs/>
    </w:rPr>
  </w:style>
  <w:style w:type="paragraph" w:customStyle="1" w:styleId="ekvaufgabetextaufzaehlungfett">
    <w:name w:val="ekv.aufgabe.text.aufzaehlung.fett"/>
    <w:basedOn w:val="ekvaufgabetextaufzaehlung"/>
    <w:qFormat/>
    <w:rsid w:val="004F5018"/>
    <w:pPr>
      <w:numPr>
        <w:numId w:val="9"/>
      </w:numPr>
      <w:ind w:left="709" w:hanging="284"/>
    </w:pPr>
    <w:rPr>
      <w:b/>
    </w:rPr>
  </w:style>
  <w:style w:type="paragraph" w:customStyle="1" w:styleId="ekvaufgabetexteinzugfett">
    <w:name w:val="ekv.aufgabe.text.einzug.fett"/>
    <w:basedOn w:val="ekvaufgabetexteinzug"/>
    <w:link w:val="ekvaufgabetexteinzugfettZchn"/>
    <w:qFormat/>
    <w:rsid w:val="004F5018"/>
    <w:rPr>
      <w:b/>
    </w:rPr>
  </w:style>
  <w:style w:type="character" w:customStyle="1" w:styleId="ekvaufgabetexteinzugZchn">
    <w:name w:val="ekv.aufgabe.text.einzug Zchn"/>
    <w:link w:val="ekvaufgabetexteinzug"/>
    <w:rsid w:val="00702B27"/>
    <w:rPr>
      <w:rFonts w:ascii="Arial" w:hAnsi="Arial"/>
    </w:rPr>
  </w:style>
  <w:style w:type="character" w:customStyle="1" w:styleId="ekvaufgabetexteinzugfettZchn">
    <w:name w:val="ekv.aufgabe.text.einzug.fett Zchn"/>
    <w:link w:val="ekvaufgabetexteinzugfett"/>
    <w:rsid w:val="004F5018"/>
    <w:rPr>
      <w:rFonts w:ascii="Arial" w:hAnsi="Arial"/>
      <w:b/>
    </w:rPr>
  </w:style>
  <w:style w:type="paragraph" w:customStyle="1" w:styleId="ekvaufgabetexttimes">
    <w:name w:val="ekv.aufgabe.text.times"/>
    <w:link w:val="ekvaufgabetexttimesZchn"/>
    <w:qFormat/>
    <w:rsid w:val="007C06AF"/>
    <w:pPr>
      <w:suppressLineNumbers/>
      <w:ind w:left="397"/>
    </w:pPr>
    <w:rPr>
      <w:rFonts w:ascii="Arial" w:hAnsi="Arial"/>
      <w:sz w:val="22"/>
      <w:szCs w:val="22"/>
    </w:rPr>
  </w:style>
  <w:style w:type="character" w:customStyle="1" w:styleId="ekvaufgabetexttimesZchn">
    <w:name w:val="ekv.aufgabe.text.times Zchn"/>
    <w:link w:val="ekvaufgabetexttimes"/>
    <w:rsid w:val="007C06AF"/>
    <w:rPr>
      <w:rFonts w:ascii="Arial" w:hAnsi="Arial"/>
      <w:sz w:val="22"/>
      <w:szCs w:val="22"/>
      <w:lang w:bidi="ar-SA"/>
    </w:rPr>
  </w:style>
  <w:style w:type="paragraph" w:customStyle="1" w:styleId="ekvaufgabekursiv">
    <w:name w:val="ekv.aufgabe.kursiv"/>
    <w:basedOn w:val="ekvaufgabe"/>
    <w:link w:val="ekvaufgabekursivZchn"/>
    <w:qFormat/>
    <w:rsid w:val="00130409"/>
    <w:rPr>
      <w:i/>
      <w:lang w:val="x-none" w:eastAsia="x-none"/>
    </w:rPr>
  </w:style>
  <w:style w:type="character" w:customStyle="1" w:styleId="ekvaufgabekursivZchn">
    <w:name w:val="ekv.aufgabe.kursiv Zchn"/>
    <w:link w:val="ekvaufgabekursiv"/>
    <w:rsid w:val="00130409"/>
    <w:rPr>
      <w:rFonts w:ascii="Arial" w:hAnsi="Arial"/>
      <w:i/>
    </w:rPr>
  </w:style>
  <w:style w:type="paragraph" w:customStyle="1" w:styleId="ekvtextfeldtextfett">
    <w:name w:val="ekv.textfeld.text.fett"/>
    <w:basedOn w:val="ekvtextfeldtext"/>
    <w:link w:val="ekvtextfeldtextfettZchn"/>
    <w:qFormat/>
    <w:rsid w:val="002724A1"/>
    <w:rPr>
      <w:b/>
      <w:lang w:val="x-none" w:eastAsia="x-none"/>
    </w:rPr>
  </w:style>
  <w:style w:type="character" w:customStyle="1" w:styleId="ekvtextfeldtextfettZchn">
    <w:name w:val="ekv.textfeld.text.fett Zchn"/>
    <w:link w:val="ekvtextfeldtextfett"/>
    <w:rsid w:val="002724A1"/>
    <w:rPr>
      <w:rFonts w:ascii="Arial" w:hAnsi="Arial" w:cs="Arial"/>
      <w:b/>
      <w:sz w:val="22"/>
      <w:szCs w:val="22"/>
    </w:rPr>
  </w:style>
  <w:style w:type="paragraph" w:customStyle="1" w:styleId="ekvaufgabetextaufzaehlungkursiv">
    <w:name w:val="ekv.aufgabe.text.aufzaehlung.kursiv"/>
    <w:basedOn w:val="ekvaufgabetextaufzaehlung"/>
    <w:link w:val="ekvaufgabetextaufzaehlungkursivZchn"/>
    <w:qFormat/>
    <w:rsid w:val="006D03F9"/>
    <w:rPr>
      <w:i/>
      <w:lang w:val="x-none" w:eastAsia="x-none"/>
    </w:rPr>
  </w:style>
  <w:style w:type="character" w:customStyle="1" w:styleId="ekvaufgabetextaufzaehlungZchn">
    <w:name w:val="ekv.aufgabe.text.aufzaehlung Zchn"/>
    <w:link w:val="ekvaufgabetextaufzaehlung"/>
    <w:rsid w:val="006D03F9"/>
    <w:rPr>
      <w:rFonts w:ascii="Arial" w:hAnsi="Arial"/>
      <w:lang w:val="de-DE" w:eastAsia="de-DE" w:bidi="ar-SA"/>
    </w:rPr>
  </w:style>
  <w:style w:type="character" w:customStyle="1" w:styleId="ekvaufgabetextaufzaehlungkursivZchn">
    <w:name w:val="ekv.aufgabe.text.aufzaehlung.kursiv Zchn"/>
    <w:link w:val="ekvaufgabetextaufzaehlungkursiv"/>
    <w:rsid w:val="006D03F9"/>
    <w:rPr>
      <w:rFonts w:ascii="Arial" w:hAnsi="Arial"/>
      <w:i/>
    </w:rPr>
  </w:style>
  <w:style w:type="paragraph" w:customStyle="1" w:styleId="ekvfremdtextzeilenzaehlerhochgestellt">
    <w:name w:val="ekv.fremdtext.zeilenzaehler.hochgestellt"/>
    <w:link w:val="ekvfremdtextzeilenzaehlerhochgestelltZchn"/>
    <w:qFormat/>
    <w:rsid w:val="007C09BA"/>
    <w:rPr>
      <w:sz w:val="22"/>
      <w:szCs w:val="22"/>
      <w:vertAlign w:val="superscript"/>
    </w:rPr>
  </w:style>
  <w:style w:type="character" w:customStyle="1" w:styleId="ekvfremdtextzeilenzaehlerhochgestelltZchn">
    <w:name w:val="ekv.fremdtext.zeilenzaehler.hochgestellt Zchn"/>
    <w:link w:val="ekvfremdtextzeilenzaehlerhochgestellt"/>
    <w:rsid w:val="007C09BA"/>
    <w:rPr>
      <w:sz w:val="22"/>
      <w:szCs w:val="22"/>
      <w:vertAlign w:val="superscript"/>
      <w:lang w:bidi="ar-SA"/>
    </w:rPr>
  </w:style>
  <w:style w:type="paragraph" w:customStyle="1" w:styleId="ekvaufgabetextkursivfett">
    <w:name w:val="ekv.aufgabe.text.kursiv.fett"/>
    <w:basedOn w:val="ekvaufgabetextkursiv"/>
    <w:link w:val="ekvaufgabetextkursivfettZchn"/>
    <w:qFormat/>
    <w:rsid w:val="00F5397A"/>
    <w:rPr>
      <w:b/>
    </w:rPr>
  </w:style>
  <w:style w:type="paragraph" w:customStyle="1" w:styleId="ekvtabelletextzentriert">
    <w:name w:val="ekv.tabelle.text.zentriert"/>
    <w:basedOn w:val="ekvtabelletext"/>
    <w:qFormat/>
    <w:rsid w:val="00F5397A"/>
    <w:pPr>
      <w:jc w:val="center"/>
    </w:pPr>
  </w:style>
  <w:style w:type="character" w:customStyle="1" w:styleId="ekvaufgabetextkursivfettZchn">
    <w:name w:val="ekv.aufgabe.text.kursiv.fett Zchn"/>
    <w:link w:val="ekvaufgabetextkursivfett"/>
    <w:rsid w:val="00F5397A"/>
    <w:rPr>
      <w:rFonts w:ascii="Arial" w:hAnsi="Arial"/>
      <w:b/>
      <w:i/>
    </w:rPr>
  </w:style>
  <w:style w:type="paragraph" w:customStyle="1" w:styleId="ekvtabelletitelzentriert">
    <w:name w:val="ekv.tabelle.titel.zentriert"/>
    <w:basedOn w:val="ekvtabelletitellinks"/>
    <w:qFormat/>
    <w:rsid w:val="00F5397A"/>
    <w:pPr>
      <w:jc w:val="center"/>
    </w:pPr>
  </w:style>
  <w:style w:type="paragraph" w:customStyle="1" w:styleId="ekvtabellenummerierung123">
    <w:name w:val="ekv.tabelle.nummerierung.123"/>
    <w:basedOn w:val="ekvtabelletext"/>
    <w:qFormat/>
    <w:rsid w:val="00CE7343"/>
    <w:pPr>
      <w:numPr>
        <w:numId w:val="10"/>
      </w:numPr>
    </w:pPr>
  </w:style>
  <w:style w:type="paragraph" w:styleId="Kopfzeile">
    <w:name w:val="header"/>
    <w:basedOn w:val="Standard"/>
    <w:link w:val="KopfzeileZchn"/>
    <w:rsid w:val="00255F1E"/>
    <w:pPr>
      <w:widowControl w:val="0"/>
      <w:suppressLineNumbers/>
      <w:tabs>
        <w:tab w:val="center" w:pos="4536"/>
        <w:tab w:val="right" w:pos="9072"/>
      </w:tabs>
    </w:pPr>
    <w:rPr>
      <w:rFonts w:ascii="Arial" w:hAnsi="Arial"/>
      <w:sz w:val="20"/>
      <w:szCs w:val="20"/>
      <w:lang w:val="x-none" w:eastAsia="x-none"/>
    </w:rPr>
  </w:style>
  <w:style w:type="character" w:customStyle="1" w:styleId="KopfzeileZchn">
    <w:name w:val="Kopfzeile Zchn"/>
    <w:link w:val="Kopfzeile"/>
    <w:rsid w:val="00255F1E"/>
    <w:rPr>
      <w:rFonts w:ascii="Arial" w:hAnsi="Arial"/>
    </w:rPr>
  </w:style>
  <w:style w:type="paragraph" w:styleId="Fuzeile">
    <w:name w:val="footer"/>
    <w:basedOn w:val="Standard"/>
    <w:link w:val="FuzeileZchn"/>
    <w:rsid w:val="00255F1E"/>
    <w:pPr>
      <w:widowControl w:val="0"/>
      <w:suppressLineNumbers/>
      <w:tabs>
        <w:tab w:val="center" w:pos="4536"/>
        <w:tab w:val="right" w:pos="9072"/>
      </w:tabs>
    </w:pPr>
    <w:rPr>
      <w:rFonts w:ascii="Arial" w:hAnsi="Arial"/>
      <w:sz w:val="20"/>
      <w:szCs w:val="20"/>
      <w:lang w:val="x-none" w:eastAsia="x-none"/>
    </w:rPr>
  </w:style>
  <w:style w:type="character" w:customStyle="1" w:styleId="FuzeileZchn">
    <w:name w:val="Fußzeile Zchn"/>
    <w:link w:val="Fuzeile"/>
    <w:rsid w:val="00255F1E"/>
    <w:rPr>
      <w:rFonts w:ascii="Arial" w:hAnsi="Arial"/>
    </w:rPr>
  </w:style>
  <w:style w:type="paragraph" w:customStyle="1" w:styleId="ekvtabelletextbewertung">
    <w:name w:val="ekv.tabelle.text.bewertung"/>
    <w:rsid w:val="00D01A7D"/>
    <w:pPr>
      <w:jc w:val="center"/>
    </w:pPr>
    <w:rPr>
      <w:rFonts w:ascii="Arial" w:hAnsi="Arial"/>
      <w:sz w:val="40"/>
    </w:rPr>
  </w:style>
  <w:style w:type="paragraph" w:customStyle="1" w:styleId="ekvaufgabetexthaengend">
    <w:name w:val="ekv.aufgabe.text.haengend"/>
    <w:basedOn w:val="ekvaufgabetext"/>
    <w:qFormat/>
    <w:rsid w:val="00D01A7D"/>
    <w:pPr>
      <w:ind w:left="681" w:hanging="284"/>
    </w:pPr>
  </w:style>
  <w:style w:type="paragraph" w:customStyle="1" w:styleId="ekvtabelletexttimes">
    <w:name w:val="ekv.tabelle.text.times"/>
    <w:link w:val="ekvtabelletexttimesZchn"/>
    <w:qFormat/>
    <w:rsid w:val="002F67B5"/>
    <w:pPr>
      <w:spacing w:line="240" w:lineRule="exact"/>
    </w:pPr>
    <w:rPr>
      <w:rFonts w:ascii="Arial" w:hAnsi="Arial"/>
      <w:sz w:val="22"/>
      <w:szCs w:val="22"/>
    </w:rPr>
  </w:style>
  <w:style w:type="paragraph" w:customStyle="1" w:styleId="ekvaufgabetexttimeshalbezeile">
    <w:name w:val="ekv.aufgabe.text.times.halbezeile"/>
    <w:basedOn w:val="ekvaufgabetexttimes"/>
    <w:link w:val="ekvaufgabetexttimeshalbezeileZchn"/>
    <w:qFormat/>
    <w:rsid w:val="007C06AF"/>
    <w:rPr>
      <w:sz w:val="12"/>
      <w:szCs w:val="12"/>
      <w:lang w:val="x-none" w:eastAsia="x-none"/>
    </w:rPr>
  </w:style>
  <w:style w:type="character" w:customStyle="1" w:styleId="ekvtabelletexttimesZchn">
    <w:name w:val="ekv.tabelle.text.times Zchn"/>
    <w:link w:val="ekvtabelletexttimes"/>
    <w:rsid w:val="002F67B5"/>
    <w:rPr>
      <w:rFonts w:ascii="Arial" w:hAnsi="Arial"/>
      <w:sz w:val="22"/>
      <w:szCs w:val="22"/>
      <w:lang w:bidi="ar-SA"/>
    </w:rPr>
  </w:style>
  <w:style w:type="paragraph" w:customStyle="1" w:styleId="ekvtabelletextrechts">
    <w:name w:val="ekv.tabelle.text.rechts"/>
    <w:basedOn w:val="ekvtabelletext"/>
    <w:qFormat/>
    <w:rsid w:val="007C06AF"/>
    <w:pPr>
      <w:jc w:val="right"/>
    </w:pPr>
  </w:style>
  <w:style w:type="character" w:customStyle="1" w:styleId="ekvaufgabetexttimeshalbezeileZchn">
    <w:name w:val="ekv.aufgabe.text.times.halbezeile Zchn"/>
    <w:link w:val="ekvaufgabetexttimeshalbezeile"/>
    <w:rsid w:val="007C06AF"/>
    <w:rPr>
      <w:rFonts w:ascii="Arial" w:hAnsi="Arial"/>
      <w:sz w:val="12"/>
      <w:szCs w:val="12"/>
    </w:rPr>
  </w:style>
  <w:style w:type="paragraph" w:customStyle="1" w:styleId="ekvaufgabetexttimesabstand">
    <w:name w:val="ekv.aufgabe.text.times.abstand"/>
    <w:basedOn w:val="ekvaufgabetexttimes"/>
    <w:qFormat/>
    <w:rsid w:val="003727CE"/>
    <w:pPr>
      <w:spacing w:after="60" w:line="264" w:lineRule="auto"/>
    </w:pPr>
  </w:style>
  <w:style w:type="paragraph" w:customStyle="1" w:styleId="ekvaufgabetextabstand">
    <w:name w:val="ekv.aufgabe.text.abstand"/>
    <w:basedOn w:val="ekvaufgabetext"/>
    <w:qFormat/>
    <w:rsid w:val="00614691"/>
    <w:pPr>
      <w:spacing w:after="60" w:line="300" w:lineRule="auto"/>
    </w:pPr>
  </w:style>
  <w:style w:type="paragraph" w:customStyle="1" w:styleId="ekvtextfeldtextkursivschriftgrad">
    <w:name w:val="ekv.textfeld.text.kursiv.schriftgrad"/>
    <w:qFormat/>
    <w:rsid w:val="00614691"/>
    <w:rPr>
      <w:rFonts w:ascii="Arial" w:hAnsi="Arial" w:cs="Arial"/>
      <w:i/>
    </w:rPr>
  </w:style>
  <w:style w:type="paragraph" w:customStyle="1" w:styleId="ekvaufgabetexttimeshaengend">
    <w:name w:val="ekv.aufgabe.text.times.haengend"/>
    <w:basedOn w:val="ekvaufgabetexttimes"/>
    <w:qFormat/>
    <w:rsid w:val="009B4110"/>
    <w:pPr>
      <w:ind w:left="681" w:hanging="284"/>
    </w:pPr>
  </w:style>
  <w:style w:type="paragraph" w:customStyle="1" w:styleId="ekvfremdtext">
    <w:name w:val="ekv.fremdtext"/>
    <w:basedOn w:val="ekvfremdtextzeilenzaehler"/>
    <w:link w:val="ekvfremdtextZchn"/>
    <w:qFormat/>
    <w:rsid w:val="009B4110"/>
    <w:pPr>
      <w:suppressLineNumbers/>
    </w:pPr>
    <w:rPr>
      <w:lang w:val="x-none" w:eastAsia="x-none"/>
    </w:rPr>
  </w:style>
  <w:style w:type="paragraph" w:customStyle="1" w:styleId="ekvfremdtextkursiv">
    <w:name w:val="ekv.fremdtext.kursiv"/>
    <w:basedOn w:val="ekvfremdtext"/>
    <w:link w:val="ekvfremdtextkursivZchn"/>
    <w:qFormat/>
    <w:rsid w:val="009B4110"/>
    <w:rPr>
      <w:i/>
    </w:rPr>
  </w:style>
  <w:style w:type="paragraph" w:customStyle="1" w:styleId="ekvfremdtextfett">
    <w:name w:val="ekv.fremdtext.fett"/>
    <w:basedOn w:val="ekvfremdtext"/>
    <w:link w:val="ekvfremdtextfettZchn"/>
    <w:qFormat/>
    <w:rsid w:val="009B4110"/>
    <w:rPr>
      <w:b/>
    </w:rPr>
  </w:style>
  <w:style w:type="character" w:customStyle="1" w:styleId="ekvfremdtextZchn">
    <w:name w:val="ekv.fremdtext Zchn"/>
    <w:link w:val="ekvfremdtext"/>
    <w:rsid w:val="009B4110"/>
    <w:rPr>
      <w:sz w:val="22"/>
      <w:szCs w:val="22"/>
    </w:rPr>
  </w:style>
  <w:style w:type="character" w:customStyle="1" w:styleId="ekvfremdtextkursivZchn">
    <w:name w:val="ekv.fremdtext.kursiv Zchn"/>
    <w:link w:val="ekvfremdtextkursiv"/>
    <w:rsid w:val="009B4110"/>
    <w:rPr>
      <w:i/>
      <w:sz w:val="22"/>
      <w:szCs w:val="22"/>
    </w:rPr>
  </w:style>
  <w:style w:type="paragraph" w:customStyle="1" w:styleId="ekvfremdtextzeilenzaehlerkursivfett">
    <w:name w:val="ekv.fremdtext.zeilenzaehler.kursiv.fett"/>
    <w:basedOn w:val="ekvfremdtextzeilenzaehlerkursiv"/>
    <w:link w:val="ekvfremdtextzeilenzaehlerkursivfettZchn"/>
    <w:qFormat/>
    <w:rsid w:val="009B4110"/>
    <w:rPr>
      <w:b/>
      <w:i w:val="0"/>
    </w:rPr>
  </w:style>
  <w:style w:type="character" w:customStyle="1" w:styleId="ekvfremdtextfettZchn">
    <w:name w:val="ekv.fremdtext.fett Zchn"/>
    <w:link w:val="ekvfremdtextfett"/>
    <w:rsid w:val="009B4110"/>
    <w:rPr>
      <w:b/>
      <w:sz w:val="22"/>
      <w:szCs w:val="22"/>
    </w:rPr>
  </w:style>
  <w:style w:type="paragraph" w:customStyle="1" w:styleId="ekvfremdtextzeilenzaehlerfett">
    <w:name w:val="ekv.fremdtext.zeilenzaehler.fett"/>
    <w:basedOn w:val="ekvfremdtextzeilenzaehler"/>
    <w:link w:val="ekvfremdtextzeilenzaehlerfettZchn"/>
    <w:qFormat/>
    <w:rsid w:val="009B4110"/>
    <w:rPr>
      <w:b/>
      <w:lang w:val="x-none" w:eastAsia="x-none"/>
    </w:rPr>
  </w:style>
  <w:style w:type="character" w:customStyle="1" w:styleId="ekvfremdtextzeilenzaehlerkursivfettZchn">
    <w:name w:val="ekv.fremdtext.zeilenzaehler.kursiv.fett Zchn"/>
    <w:link w:val="ekvfremdtextzeilenzaehlerkursivfett"/>
    <w:rsid w:val="009B4110"/>
    <w:rPr>
      <w:b/>
      <w:i w:val="0"/>
      <w:sz w:val="22"/>
      <w:szCs w:val="22"/>
    </w:rPr>
  </w:style>
  <w:style w:type="paragraph" w:customStyle="1" w:styleId="ekvfremdtextzeileviertel">
    <w:name w:val="ekv.fremdtext.zeile.viertel"/>
    <w:basedOn w:val="ekvfremdtextkursiv"/>
    <w:qFormat/>
    <w:rsid w:val="009B4110"/>
    <w:pPr>
      <w:spacing w:line="70" w:lineRule="exact"/>
    </w:pPr>
  </w:style>
  <w:style w:type="character" w:customStyle="1" w:styleId="ekvfremdtextzeilenzaehlerfettZchn">
    <w:name w:val="ekv.fremdtext.zeilenzaehler.fett Zchn"/>
    <w:link w:val="ekvfremdtextzeilenzaehlerfett"/>
    <w:rsid w:val="009B4110"/>
    <w:rPr>
      <w:b/>
      <w:sz w:val="22"/>
      <w:szCs w:val="22"/>
    </w:rPr>
  </w:style>
  <w:style w:type="paragraph" w:customStyle="1" w:styleId="ekvtabelletextkursiv">
    <w:name w:val="ekv.tabelle.text.kursiv"/>
    <w:basedOn w:val="ekvtabelletext"/>
    <w:link w:val="ekvtabelletextkursivZchn"/>
    <w:qFormat/>
    <w:rsid w:val="009C03A3"/>
    <w:rPr>
      <w:rFonts w:cs="Times New Roman"/>
      <w:i/>
      <w:lang w:val="x-none" w:eastAsia="x-none"/>
    </w:rPr>
  </w:style>
  <w:style w:type="character" w:customStyle="1" w:styleId="ekvtabelletextkursivZchn">
    <w:name w:val="ekv.tabelle.text.kursiv Zchn"/>
    <w:link w:val="ekvtabelletextkursiv"/>
    <w:rsid w:val="009C03A3"/>
    <w:rPr>
      <w:rFonts w:ascii="Arial" w:hAnsi="Arial" w:cs="Arial"/>
      <w:i/>
    </w:rPr>
  </w:style>
  <w:style w:type="paragraph" w:customStyle="1" w:styleId="ekvtextfeldtextlinks">
    <w:name w:val="ekv.textfeld.text.links"/>
    <w:basedOn w:val="ekvtextfeldtext"/>
    <w:qFormat/>
    <w:rsid w:val="00BC07BC"/>
    <w:pPr>
      <w:jc w:val="left"/>
    </w:pPr>
  </w:style>
  <w:style w:type="paragraph" w:customStyle="1" w:styleId="ekvquellehyperlink">
    <w:name w:val="ekv.quelle.hyperlink"/>
    <w:basedOn w:val="ekvquelle"/>
    <w:link w:val="ekvquellehyperlinkZchn"/>
    <w:qFormat/>
    <w:rsid w:val="00B502CB"/>
    <w:rPr>
      <w:lang w:val="x-none" w:eastAsia="x-none"/>
    </w:rPr>
  </w:style>
  <w:style w:type="table" w:styleId="Tabellenraster">
    <w:name w:val="Table Grid"/>
    <w:basedOn w:val="NormaleTabelle"/>
    <w:uiPriority w:val="59"/>
    <w:rsid w:val="002F6106"/>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kvquelleZchn">
    <w:name w:val="ekv.quelle Zchn"/>
    <w:link w:val="ekvquelle"/>
    <w:uiPriority w:val="99"/>
    <w:rsid w:val="00B502CB"/>
    <w:rPr>
      <w:rFonts w:ascii="Arial" w:hAnsi="Arial"/>
      <w:sz w:val="16"/>
      <w:lang w:bidi="ar-SA"/>
    </w:rPr>
  </w:style>
  <w:style w:type="character" w:customStyle="1" w:styleId="ekvquellehyperlinkZchn">
    <w:name w:val="ekv.quelle.hyperlink Zchn"/>
    <w:link w:val="ekvquellehyperlink"/>
    <w:rsid w:val="00B502CB"/>
    <w:rPr>
      <w:rFonts w:ascii="Arial" w:hAnsi="Arial"/>
      <w:sz w:val="16"/>
    </w:rPr>
  </w:style>
  <w:style w:type="paragraph" w:customStyle="1" w:styleId="center">
    <w:name w:val="center"/>
    <w:basedOn w:val="Standard"/>
    <w:rsid w:val="00642596"/>
    <w:pPr>
      <w:spacing w:before="100" w:beforeAutospacing="1" w:after="100" w:afterAutospacing="1"/>
    </w:pPr>
    <w:rPr>
      <w:rFonts w:ascii="Times New Roman" w:hAnsi="Times New Roman"/>
    </w:rPr>
  </w:style>
  <w:style w:type="character" w:customStyle="1" w:styleId="regie">
    <w:name w:val="regie"/>
    <w:basedOn w:val="Absatz-Standardschriftart"/>
    <w:rsid w:val="00642596"/>
  </w:style>
  <w:style w:type="character" w:customStyle="1" w:styleId="speaker">
    <w:name w:val="speaker"/>
    <w:basedOn w:val="Absatz-Standardschriftart"/>
    <w:rsid w:val="00B25CE0"/>
  </w:style>
  <w:style w:type="paragraph" w:customStyle="1" w:styleId="03AufgabeAufzabcvor6">
    <w:name w:val="03_Aufgabe_Aufz_abc_vor6"/>
    <w:basedOn w:val="Standard"/>
    <w:qFormat/>
    <w:rsid w:val="008B7744"/>
    <w:pPr>
      <w:suppressLineNumbers/>
      <w:tabs>
        <w:tab w:val="left" w:pos="680"/>
        <w:tab w:val="left" w:pos="2835"/>
        <w:tab w:val="left" w:pos="4820"/>
        <w:tab w:val="left" w:pos="7088"/>
        <w:tab w:val="right" w:pos="9497"/>
      </w:tabs>
      <w:spacing w:before="120" w:line="240" w:lineRule="exact"/>
      <w:ind w:left="284" w:hanging="284"/>
      <w:textAlignment w:val="bottom"/>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97638">
      <w:bodyDiv w:val="1"/>
      <w:marLeft w:val="0"/>
      <w:marRight w:val="0"/>
      <w:marTop w:val="0"/>
      <w:marBottom w:val="0"/>
      <w:divBdr>
        <w:top w:val="none" w:sz="0" w:space="0" w:color="auto"/>
        <w:left w:val="none" w:sz="0" w:space="0" w:color="auto"/>
        <w:bottom w:val="none" w:sz="0" w:space="0" w:color="auto"/>
        <w:right w:val="none" w:sz="0" w:space="0" w:color="auto"/>
      </w:divBdr>
    </w:div>
    <w:div w:id="1250889588">
      <w:bodyDiv w:val="1"/>
      <w:marLeft w:val="0"/>
      <w:marRight w:val="0"/>
      <w:marTop w:val="0"/>
      <w:marBottom w:val="0"/>
      <w:divBdr>
        <w:top w:val="none" w:sz="0" w:space="0" w:color="auto"/>
        <w:left w:val="none" w:sz="0" w:space="0" w:color="auto"/>
        <w:bottom w:val="none" w:sz="0" w:space="0" w:color="auto"/>
        <w:right w:val="none" w:sz="0" w:space="0" w:color="auto"/>
      </w:divBdr>
    </w:div>
    <w:div w:id="208286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16BB4-DF7F-47DA-B6E2-16373A49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1640</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deutsch.kompetent 10</vt:lpstr>
      <vt:lpstr>deutsch.kompetent 10</vt:lpstr>
    </vt:vector>
  </TitlesOfParts>
  <Company>Ernst Klett Verlag, Stuttgart</Company>
  <LinksUpToDate>false</LinksUpToDate>
  <CharactersWithSpaces>1908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cp:lastModifiedBy/>
  <cp:revision>5</cp:revision>
  <cp:lastPrinted>2016-09-14T14:14:00Z</cp:lastPrinted>
  <dcterms:created xsi:type="dcterms:W3CDTF">2020-03-11T13:07:00Z</dcterms:created>
  <dcterms:modified xsi:type="dcterms:W3CDTF">2020-07-23T10:17:00Z</dcterms:modified>
</cp:coreProperties>
</file>